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6A77DE14" w:rsidR="00530593" w:rsidRPr="00B81A53" w:rsidRDefault="00FE75D0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10  июл</w:t>
      </w:r>
      <w:r w:rsidR="00585671">
        <w:rPr>
          <w:i/>
          <w:iCs/>
          <w:sz w:val="28"/>
          <w:szCs w:val="28"/>
        </w:rPr>
        <w:t>я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 xml:space="preserve">года </w:t>
      </w:r>
      <w:r w:rsidR="008D27A4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                            </w:t>
      </w:r>
      <w:r w:rsidR="008D27A4">
        <w:rPr>
          <w:i/>
          <w:iCs/>
          <w:sz w:val="28"/>
          <w:szCs w:val="28"/>
        </w:rPr>
        <w:t xml:space="preserve">                                                               </w:t>
      </w:r>
      <w:r w:rsidR="00530593" w:rsidRPr="00B81A53">
        <w:rPr>
          <w:i/>
          <w:iCs/>
          <w:sz w:val="28"/>
          <w:szCs w:val="28"/>
        </w:rPr>
        <w:t>№</w:t>
      </w:r>
      <w:r>
        <w:rPr>
          <w:i/>
          <w:iCs/>
          <w:sz w:val="28"/>
          <w:szCs w:val="28"/>
        </w:rPr>
        <w:t>9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4BDF5254" w14:textId="2E427842" w:rsidR="004F4814" w:rsidRPr="004F4814" w:rsidRDefault="004F4814" w:rsidP="004F4814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tab/>
      </w:r>
      <w:r w:rsidRPr="004F4814">
        <w:rPr>
          <w:b/>
          <w:sz w:val="28"/>
        </w:rPr>
        <w:tab/>
        <w:t xml:space="preserve">  </w:t>
      </w:r>
    </w:p>
    <w:p w14:paraId="573144E6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84" w:right="898"/>
        <w:jc w:val="right"/>
        <w:outlineLvl w:val="1"/>
        <w:rPr>
          <w:b/>
          <w:bCs/>
          <w:sz w:val="28"/>
          <w:szCs w:val="28"/>
          <w:lang w:eastAsia="en-US"/>
        </w:rPr>
      </w:pPr>
      <w:r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   </w:t>
      </w:r>
    </w:p>
    <w:p w14:paraId="04EC6E41" w14:textId="77777777" w:rsidR="00FE75D0" w:rsidRPr="00FE75D0" w:rsidRDefault="00FE75D0" w:rsidP="00FE75D0">
      <w:pPr>
        <w:ind w:hanging="67"/>
        <w:jc w:val="center"/>
        <w:rPr>
          <w:b/>
          <w:szCs w:val="28"/>
        </w:rPr>
      </w:pPr>
      <w:r w:rsidRPr="00FE75D0">
        <w:rPr>
          <w:b/>
          <w:szCs w:val="28"/>
        </w:rPr>
        <w:lastRenderedPageBreak/>
        <w:t>ГРАФИК</w:t>
      </w:r>
    </w:p>
    <w:p w14:paraId="7D4E5E9E" w14:textId="77777777" w:rsidR="00FE75D0" w:rsidRPr="00FE75D0" w:rsidRDefault="00FE75D0" w:rsidP="00FE75D0">
      <w:pPr>
        <w:jc w:val="center"/>
        <w:rPr>
          <w:b/>
          <w:szCs w:val="28"/>
        </w:rPr>
      </w:pPr>
      <w:r w:rsidRPr="00FE75D0">
        <w:rPr>
          <w:b/>
          <w:szCs w:val="28"/>
        </w:rPr>
        <w:t xml:space="preserve">Отчетов главы Администрации </w:t>
      </w:r>
      <w:proofErr w:type="spellStart"/>
      <w:r w:rsidRPr="00FE75D0">
        <w:rPr>
          <w:b/>
          <w:szCs w:val="28"/>
        </w:rPr>
        <w:t>Лысогорского</w:t>
      </w:r>
      <w:proofErr w:type="spellEnd"/>
      <w:r w:rsidRPr="00FE75D0">
        <w:rPr>
          <w:b/>
          <w:szCs w:val="28"/>
        </w:rPr>
        <w:t xml:space="preserve"> сельского поселения </w:t>
      </w:r>
    </w:p>
    <w:p w14:paraId="4290DDA4" w14:textId="77777777" w:rsidR="00FE75D0" w:rsidRPr="00FE75D0" w:rsidRDefault="00FE75D0" w:rsidP="00FE75D0">
      <w:pPr>
        <w:jc w:val="center"/>
        <w:rPr>
          <w:b/>
          <w:szCs w:val="28"/>
        </w:rPr>
      </w:pPr>
      <w:r w:rsidRPr="00FE75D0">
        <w:rPr>
          <w:b/>
          <w:szCs w:val="28"/>
        </w:rPr>
        <w:t>в июле 2023 года</w:t>
      </w:r>
    </w:p>
    <w:p w14:paraId="4A93BB5D" w14:textId="77777777" w:rsidR="00FE75D0" w:rsidRPr="00FE75D0" w:rsidRDefault="00FE75D0" w:rsidP="00FE75D0">
      <w:pPr>
        <w:jc w:val="center"/>
        <w:rPr>
          <w:b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729"/>
        <w:gridCol w:w="2451"/>
        <w:gridCol w:w="4533"/>
      </w:tblGrid>
      <w:tr w:rsidR="00FE75D0" w:rsidRPr="00FE75D0" w14:paraId="3FE3BE1C" w14:textId="77777777" w:rsidTr="00FE75D0">
        <w:trPr>
          <w:trHeight w:val="317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002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№</w:t>
            </w:r>
          </w:p>
          <w:p w14:paraId="107812AC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proofErr w:type="gramStart"/>
            <w:r w:rsidRPr="00FE75D0">
              <w:rPr>
                <w:b/>
                <w:szCs w:val="28"/>
              </w:rPr>
              <w:t>п</w:t>
            </w:r>
            <w:proofErr w:type="gramEnd"/>
            <w:r w:rsidRPr="00FE75D0">
              <w:rPr>
                <w:b/>
                <w:szCs w:val="28"/>
              </w:rPr>
              <w:t>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112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Наименование</w:t>
            </w:r>
          </w:p>
          <w:p w14:paraId="31A8CF68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поселения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9E4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Дата, время, место, населенный пункт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2E4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 xml:space="preserve">Форма и дата </w:t>
            </w:r>
            <w:proofErr w:type="gramStart"/>
            <w:r w:rsidRPr="00FE75D0">
              <w:rPr>
                <w:b/>
                <w:szCs w:val="28"/>
              </w:rPr>
              <w:t>обнародования текста отчета главы администрации поселения</w:t>
            </w:r>
            <w:proofErr w:type="gramEnd"/>
            <w:r w:rsidRPr="00FE75D0">
              <w:rPr>
                <w:b/>
                <w:szCs w:val="28"/>
              </w:rPr>
              <w:t xml:space="preserve"> о проделанной работе</w:t>
            </w:r>
          </w:p>
        </w:tc>
      </w:tr>
      <w:tr w:rsidR="00FE75D0" w:rsidRPr="00FE75D0" w14:paraId="31FA1AFE" w14:textId="77777777" w:rsidTr="00FE75D0">
        <w:trPr>
          <w:cantSplit/>
          <w:trHeight w:val="122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0460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64E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022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8C1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</w:p>
        </w:tc>
      </w:tr>
      <w:tr w:rsidR="00FE75D0" w:rsidRPr="00FE75D0" w14:paraId="3513EB76" w14:textId="77777777" w:rsidTr="00FE75D0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4E2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E4C" w14:textId="77777777" w:rsidR="00FE75D0" w:rsidRPr="00FE75D0" w:rsidRDefault="00FE75D0" w:rsidP="00FE75D0">
            <w:pPr>
              <w:jc w:val="center"/>
              <w:rPr>
                <w:szCs w:val="28"/>
              </w:rPr>
            </w:pPr>
            <w:proofErr w:type="spellStart"/>
            <w:r w:rsidRPr="00FE75D0">
              <w:t>Лысогорское</w:t>
            </w:r>
            <w:proofErr w:type="spellEnd"/>
            <w:r w:rsidRPr="00FE75D0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E8A" w14:textId="77777777" w:rsidR="00FE75D0" w:rsidRPr="00FE75D0" w:rsidRDefault="00FE75D0" w:rsidP="00FE75D0">
            <w:pPr>
              <w:jc w:val="center"/>
            </w:pPr>
            <w:r w:rsidRPr="00FE75D0">
              <w:t xml:space="preserve">20.07.2023, 16.00, здание СДК с. </w:t>
            </w:r>
            <w:proofErr w:type="spellStart"/>
            <w:r w:rsidRPr="00FE75D0">
              <w:t>Лысогорка</w:t>
            </w:r>
            <w:proofErr w:type="spellEnd"/>
            <w:r w:rsidRPr="00FE75D0">
              <w:t xml:space="preserve"> (</w:t>
            </w:r>
            <w:proofErr w:type="spellStart"/>
            <w:r w:rsidRPr="00FE75D0">
              <w:t>с</w:t>
            </w:r>
            <w:proofErr w:type="gramStart"/>
            <w:r w:rsidRPr="00FE75D0">
              <w:t>.Л</w:t>
            </w:r>
            <w:proofErr w:type="gramEnd"/>
            <w:r w:rsidRPr="00FE75D0">
              <w:t>ысогорка</w:t>
            </w:r>
            <w:proofErr w:type="spellEnd"/>
            <w:r w:rsidRPr="00FE75D0">
              <w:t xml:space="preserve"> ул. Кушнарева, 7),</w:t>
            </w:r>
          </w:p>
          <w:p w14:paraId="26359150" w14:textId="77777777" w:rsidR="00FE75D0" w:rsidRPr="00FE75D0" w:rsidRDefault="00FE75D0" w:rsidP="00FE75D0">
            <w:pPr>
              <w:jc w:val="center"/>
            </w:pPr>
            <w:r w:rsidRPr="00FE75D0">
              <w:t xml:space="preserve"> с. </w:t>
            </w:r>
            <w:proofErr w:type="spellStart"/>
            <w:r w:rsidRPr="00FE75D0">
              <w:t>Лысогорка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0FB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>- Информационный бюллетень от 10.07.2023 № 9;</w:t>
            </w:r>
          </w:p>
          <w:p w14:paraId="58D982DB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 xml:space="preserve">- сайт Администрации </w:t>
            </w:r>
            <w:proofErr w:type="spellStart"/>
            <w:r w:rsidRPr="00FE75D0">
              <w:rPr>
                <w:bCs/>
              </w:rPr>
              <w:t>Лысогорского</w:t>
            </w:r>
            <w:proofErr w:type="spellEnd"/>
            <w:r w:rsidRPr="00FE75D0">
              <w:rPr>
                <w:bCs/>
              </w:rPr>
              <w:t xml:space="preserve"> сельского поселения 10.07.2023;</w:t>
            </w:r>
          </w:p>
          <w:p w14:paraId="2B7DE733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 xml:space="preserve">- Объявления на территории социально значимых объектов (школа, д/сад «Буратино», </w:t>
            </w:r>
            <w:proofErr w:type="spellStart"/>
            <w:r w:rsidRPr="00FE75D0">
              <w:rPr>
                <w:bCs/>
              </w:rPr>
              <w:t>Лысогорская</w:t>
            </w:r>
            <w:proofErr w:type="spellEnd"/>
            <w:r w:rsidRPr="00FE75D0">
              <w:rPr>
                <w:bCs/>
              </w:rPr>
              <w:t xml:space="preserve"> врачебная амбулатория, ПЧ-227, ОСО №3, СДК с. </w:t>
            </w:r>
            <w:proofErr w:type="spellStart"/>
            <w:r w:rsidRPr="00FE75D0">
              <w:rPr>
                <w:bCs/>
              </w:rPr>
              <w:t>Лысогорка</w:t>
            </w:r>
            <w:proofErr w:type="spellEnd"/>
            <w:r w:rsidRPr="00FE75D0">
              <w:rPr>
                <w:bCs/>
              </w:rPr>
              <w:t xml:space="preserve"> 10.07.2023);</w:t>
            </w:r>
          </w:p>
          <w:p w14:paraId="181B48A0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>Радио газета «</w:t>
            </w:r>
            <w:proofErr w:type="spellStart"/>
            <w:r w:rsidRPr="00FE75D0">
              <w:rPr>
                <w:bCs/>
              </w:rPr>
              <w:t>Лысогорский</w:t>
            </w:r>
            <w:proofErr w:type="spellEnd"/>
            <w:r w:rsidRPr="00FE75D0">
              <w:rPr>
                <w:bCs/>
              </w:rPr>
              <w:t xml:space="preserve"> Вестник» (11.07.2023, 18.07.2023);</w:t>
            </w:r>
          </w:p>
          <w:p w14:paraId="69BDE555" w14:textId="77777777" w:rsidR="00FE75D0" w:rsidRPr="00FE75D0" w:rsidRDefault="00FE75D0" w:rsidP="00FE75D0">
            <w:pPr>
              <w:jc w:val="both"/>
              <w:rPr>
                <w:b/>
                <w:szCs w:val="28"/>
              </w:rPr>
            </w:pPr>
            <w:r w:rsidRPr="00FE75D0">
              <w:rPr>
                <w:bCs/>
              </w:rPr>
              <w:t xml:space="preserve">- информационные стенды с. </w:t>
            </w:r>
            <w:proofErr w:type="spellStart"/>
            <w:r w:rsidRPr="00FE75D0">
              <w:rPr>
                <w:bCs/>
              </w:rPr>
              <w:t>Лысогорка</w:t>
            </w:r>
            <w:proofErr w:type="spellEnd"/>
            <w:r w:rsidRPr="00FE75D0">
              <w:rPr>
                <w:bCs/>
              </w:rPr>
              <w:t xml:space="preserve"> 10.07.2023.</w:t>
            </w:r>
          </w:p>
        </w:tc>
      </w:tr>
    </w:tbl>
    <w:p w14:paraId="583CD1D3" w14:textId="77777777" w:rsidR="00FE75D0" w:rsidRPr="00FE75D0" w:rsidRDefault="00FE75D0" w:rsidP="00FE75D0">
      <w:pPr>
        <w:jc w:val="center"/>
        <w:rPr>
          <w:b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729"/>
        <w:gridCol w:w="2451"/>
        <w:gridCol w:w="4533"/>
      </w:tblGrid>
      <w:tr w:rsidR="00FE75D0" w:rsidRPr="00FE75D0" w14:paraId="1C0ECCB6" w14:textId="77777777" w:rsidTr="00FE75D0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231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2EA" w14:textId="77777777" w:rsidR="00FE75D0" w:rsidRPr="00FE75D0" w:rsidRDefault="00FE75D0" w:rsidP="00FE75D0">
            <w:pPr>
              <w:jc w:val="center"/>
              <w:rPr>
                <w:szCs w:val="28"/>
              </w:rPr>
            </w:pPr>
            <w:proofErr w:type="spellStart"/>
            <w:r w:rsidRPr="00FE75D0">
              <w:t>Лысогорское</w:t>
            </w:r>
            <w:proofErr w:type="spellEnd"/>
            <w:r w:rsidRPr="00FE75D0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EED" w14:textId="77777777" w:rsidR="00FE75D0" w:rsidRPr="00FE75D0" w:rsidRDefault="00FE75D0" w:rsidP="00FE75D0">
            <w:pPr>
              <w:jc w:val="center"/>
            </w:pPr>
            <w:r w:rsidRPr="00FE75D0">
              <w:t xml:space="preserve">21.07.2023, 16.00, здание ДК с. </w:t>
            </w:r>
            <w:proofErr w:type="spellStart"/>
            <w:r w:rsidRPr="00FE75D0">
              <w:t>Новиковка</w:t>
            </w:r>
            <w:proofErr w:type="spellEnd"/>
            <w:r w:rsidRPr="00FE75D0"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A4B8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>- Информационный бюллетень от 10.07.2023 № 9;</w:t>
            </w:r>
          </w:p>
          <w:p w14:paraId="254912E4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 xml:space="preserve">- сайт Администрации </w:t>
            </w:r>
            <w:proofErr w:type="spellStart"/>
            <w:r w:rsidRPr="00FE75D0">
              <w:rPr>
                <w:bCs/>
              </w:rPr>
              <w:t>Лысогорского</w:t>
            </w:r>
            <w:proofErr w:type="spellEnd"/>
            <w:r w:rsidRPr="00FE75D0">
              <w:rPr>
                <w:bCs/>
              </w:rPr>
              <w:t xml:space="preserve"> сельского поселения 11.07.2023;</w:t>
            </w:r>
          </w:p>
          <w:p w14:paraId="7F668BD1" w14:textId="77777777" w:rsidR="00FE75D0" w:rsidRPr="00FE75D0" w:rsidRDefault="00FE75D0" w:rsidP="00FE75D0">
            <w:pPr>
              <w:jc w:val="both"/>
              <w:rPr>
                <w:b/>
                <w:szCs w:val="28"/>
              </w:rPr>
            </w:pPr>
            <w:r w:rsidRPr="00FE75D0">
              <w:rPr>
                <w:bCs/>
              </w:rPr>
              <w:t xml:space="preserve">- информационные стенды </w:t>
            </w:r>
            <w:proofErr w:type="spellStart"/>
            <w:r w:rsidRPr="00FE75D0">
              <w:rPr>
                <w:bCs/>
              </w:rPr>
              <w:t>с</w:t>
            </w:r>
            <w:proofErr w:type="gramStart"/>
            <w:r w:rsidRPr="00FE75D0">
              <w:rPr>
                <w:bCs/>
              </w:rPr>
              <w:t>.Н</w:t>
            </w:r>
            <w:proofErr w:type="gramEnd"/>
            <w:r w:rsidRPr="00FE75D0">
              <w:rPr>
                <w:bCs/>
              </w:rPr>
              <w:t>овиковка</w:t>
            </w:r>
            <w:proofErr w:type="spellEnd"/>
            <w:r w:rsidRPr="00FE75D0">
              <w:rPr>
                <w:bCs/>
              </w:rPr>
              <w:t xml:space="preserve"> ДК  11.07.2023.</w:t>
            </w:r>
          </w:p>
        </w:tc>
      </w:tr>
      <w:tr w:rsidR="00FE75D0" w:rsidRPr="00FE75D0" w14:paraId="53D55863" w14:textId="77777777" w:rsidTr="00FE75D0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849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53D" w14:textId="77777777" w:rsidR="00FE75D0" w:rsidRPr="00FE75D0" w:rsidRDefault="00FE75D0" w:rsidP="00FE75D0">
            <w:pPr>
              <w:jc w:val="center"/>
              <w:rPr>
                <w:szCs w:val="28"/>
              </w:rPr>
            </w:pPr>
            <w:proofErr w:type="spellStart"/>
            <w:r w:rsidRPr="00FE75D0">
              <w:t>Лысогорское</w:t>
            </w:r>
            <w:proofErr w:type="spellEnd"/>
            <w:r w:rsidRPr="00FE75D0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D6F" w14:textId="77777777" w:rsidR="00FE75D0" w:rsidRPr="00FE75D0" w:rsidRDefault="00FE75D0" w:rsidP="00FE75D0">
            <w:pPr>
              <w:jc w:val="center"/>
            </w:pPr>
            <w:r w:rsidRPr="00FE75D0">
              <w:t xml:space="preserve">21.07.2023, 15.00, здание ЦДО </w:t>
            </w:r>
            <w:proofErr w:type="spellStart"/>
            <w:r w:rsidRPr="00FE75D0">
              <w:t>с</w:t>
            </w:r>
            <w:proofErr w:type="gramStart"/>
            <w:r w:rsidRPr="00FE75D0">
              <w:t>.Н</w:t>
            </w:r>
            <w:proofErr w:type="gramEnd"/>
            <w:r w:rsidRPr="00FE75D0">
              <w:t>овоспасовка</w:t>
            </w:r>
            <w:proofErr w:type="spellEnd"/>
            <w:r w:rsidRPr="00FE75D0"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E9C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>- Информационный бюллетень от 10.07.2023 № 9;</w:t>
            </w:r>
          </w:p>
          <w:p w14:paraId="6B1134DB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 xml:space="preserve">- сайт Администрации </w:t>
            </w:r>
            <w:proofErr w:type="spellStart"/>
            <w:r w:rsidRPr="00FE75D0">
              <w:rPr>
                <w:bCs/>
              </w:rPr>
              <w:t>Лысогорского</w:t>
            </w:r>
            <w:proofErr w:type="spellEnd"/>
            <w:r w:rsidRPr="00FE75D0">
              <w:rPr>
                <w:bCs/>
              </w:rPr>
              <w:t xml:space="preserve"> сельского поселения 11.07.2023;</w:t>
            </w:r>
          </w:p>
          <w:p w14:paraId="0E259BC4" w14:textId="77777777" w:rsidR="00FE75D0" w:rsidRPr="00FE75D0" w:rsidRDefault="00FE75D0" w:rsidP="00FE75D0">
            <w:pPr>
              <w:jc w:val="both"/>
              <w:rPr>
                <w:b/>
                <w:szCs w:val="28"/>
              </w:rPr>
            </w:pPr>
            <w:r w:rsidRPr="00FE75D0">
              <w:rPr>
                <w:bCs/>
              </w:rPr>
              <w:t xml:space="preserve">- информационные стенды с. </w:t>
            </w:r>
            <w:proofErr w:type="spellStart"/>
            <w:r w:rsidRPr="00FE75D0">
              <w:rPr>
                <w:bCs/>
              </w:rPr>
              <w:t>Новоспасовка</w:t>
            </w:r>
            <w:proofErr w:type="spellEnd"/>
            <w:r w:rsidRPr="00FE75D0">
              <w:rPr>
                <w:bCs/>
              </w:rPr>
              <w:t xml:space="preserve"> 11.07.2023.</w:t>
            </w:r>
          </w:p>
        </w:tc>
      </w:tr>
    </w:tbl>
    <w:p w14:paraId="3AACB1EB" w14:textId="77777777" w:rsidR="00FE75D0" w:rsidRPr="00FE75D0" w:rsidRDefault="00FE75D0" w:rsidP="00FE75D0">
      <w:pPr>
        <w:jc w:val="center"/>
        <w:rPr>
          <w:b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729"/>
        <w:gridCol w:w="2451"/>
        <w:gridCol w:w="4533"/>
      </w:tblGrid>
      <w:tr w:rsidR="00FE75D0" w:rsidRPr="00FE75D0" w14:paraId="6C26B3EC" w14:textId="77777777" w:rsidTr="00FE75D0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A0D" w14:textId="77777777" w:rsidR="00FE75D0" w:rsidRPr="00FE75D0" w:rsidRDefault="00FE75D0" w:rsidP="00FE75D0">
            <w:pPr>
              <w:jc w:val="center"/>
              <w:rPr>
                <w:b/>
                <w:szCs w:val="28"/>
              </w:rPr>
            </w:pPr>
            <w:r w:rsidRPr="00FE75D0">
              <w:rPr>
                <w:b/>
                <w:szCs w:val="28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ADB" w14:textId="77777777" w:rsidR="00FE75D0" w:rsidRPr="00FE75D0" w:rsidRDefault="00FE75D0" w:rsidP="00FE75D0">
            <w:pPr>
              <w:jc w:val="center"/>
              <w:rPr>
                <w:szCs w:val="28"/>
              </w:rPr>
            </w:pPr>
            <w:proofErr w:type="spellStart"/>
            <w:r w:rsidRPr="00FE75D0">
              <w:t>Лысогорское</w:t>
            </w:r>
            <w:proofErr w:type="spellEnd"/>
            <w:r w:rsidRPr="00FE75D0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E00" w14:textId="77777777" w:rsidR="00FE75D0" w:rsidRPr="00FE75D0" w:rsidRDefault="00FE75D0" w:rsidP="00FE75D0">
            <w:pPr>
              <w:jc w:val="center"/>
            </w:pPr>
            <w:r w:rsidRPr="00FE75D0">
              <w:t>24.07.2023, 16.00, МБОУ Крюковская СОШ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2B1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>- Информационный бюллетень от 10.07.2023 № 9;</w:t>
            </w:r>
          </w:p>
          <w:p w14:paraId="045FDF17" w14:textId="77777777" w:rsidR="00FE75D0" w:rsidRPr="00FE75D0" w:rsidRDefault="00FE75D0" w:rsidP="00FE75D0">
            <w:pPr>
              <w:jc w:val="both"/>
              <w:rPr>
                <w:bCs/>
              </w:rPr>
            </w:pPr>
            <w:r w:rsidRPr="00FE75D0">
              <w:rPr>
                <w:bCs/>
              </w:rPr>
              <w:t xml:space="preserve">- сайт Администрации </w:t>
            </w:r>
            <w:proofErr w:type="spellStart"/>
            <w:r w:rsidRPr="00FE75D0">
              <w:rPr>
                <w:bCs/>
              </w:rPr>
              <w:t>Лысогорского</w:t>
            </w:r>
            <w:proofErr w:type="spellEnd"/>
            <w:r w:rsidRPr="00FE75D0">
              <w:rPr>
                <w:bCs/>
              </w:rPr>
              <w:t xml:space="preserve"> сельского поселения 14.07.2023;</w:t>
            </w:r>
          </w:p>
          <w:p w14:paraId="6CFE2036" w14:textId="77777777" w:rsidR="00FE75D0" w:rsidRPr="00FE75D0" w:rsidRDefault="00FE75D0" w:rsidP="00FE75D0">
            <w:pPr>
              <w:jc w:val="both"/>
              <w:rPr>
                <w:b/>
                <w:szCs w:val="28"/>
              </w:rPr>
            </w:pPr>
            <w:r w:rsidRPr="00FE75D0">
              <w:rPr>
                <w:bCs/>
              </w:rPr>
              <w:t xml:space="preserve">- информационные стенды </w:t>
            </w:r>
            <w:proofErr w:type="spellStart"/>
            <w:r w:rsidRPr="00FE75D0">
              <w:rPr>
                <w:bCs/>
              </w:rPr>
              <w:t>х</w:t>
            </w:r>
            <w:proofErr w:type="gramStart"/>
            <w:r w:rsidRPr="00FE75D0">
              <w:rPr>
                <w:bCs/>
              </w:rPr>
              <w:t>.К</w:t>
            </w:r>
            <w:proofErr w:type="gramEnd"/>
            <w:r w:rsidRPr="00FE75D0">
              <w:rPr>
                <w:bCs/>
              </w:rPr>
              <w:t>рюково</w:t>
            </w:r>
            <w:proofErr w:type="spellEnd"/>
            <w:r w:rsidRPr="00FE75D0">
              <w:rPr>
                <w:bCs/>
              </w:rPr>
              <w:t xml:space="preserve"> 14.07.2023.</w:t>
            </w:r>
          </w:p>
        </w:tc>
      </w:tr>
    </w:tbl>
    <w:p w14:paraId="23D14BC3" w14:textId="77777777" w:rsidR="00FE75D0" w:rsidRPr="00FE75D0" w:rsidRDefault="00FE75D0" w:rsidP="00FE75D0">
      <w:pPr>
        <w:jc w:val="center"/>
        <w:rPr>
          <w:sz w:val="16"/>
          <w:szCs w:val="16"/>
        </w:rPr>
      </w:pPr>
    </w:p>
    <w:p w14:paraId="5EEF315A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68F7C11" w14:textId="77777777" w:rsidR="00FE75D0" w:rsidRPr="00FE75D0" w:rsidRDefault="00FE75D0" w:rsidP="00FE75D0">
      <w:pPr>
        <w:jc w:val="center"/>
        <w:rPr>
          <w:b/>
          <w:sz w:val="32"/>
          <w:szCs w:val="32"/>
        </w:rPr>
      </w:pPr>
      <w:r w:rsidRPr="00FE75D0">
        <w:rPr>
          <w:b/>
          <w:sz w:val="32"/>
          <w:szCs w:val="32"/>
        </w:rPr>
        <w:t xml:space="preserve">Отчет главы Администрации </w:t>
      </w:r>
      <w:proofErr w:type="spellStart"/>
      <w:r w:rsidRPr="00FE75D0">
        <w:rPr>
          <w:b/>
          <w:sz w:val="32"/>
          <w:szCs w:val="32"/>
        </w:rPr>
        <w:t>Лысогорского</w:t>
      </w:r>
      <w:proofErr w:type="spellEnd"/>
      <w:r w:rsidRPr="00FE75D0">
        <w:rPr>
          <w:b/>
          <w:sz w:val="32"/>
          <w:szCs w:val="32"/>
        </w:rPr>
        <w:t xml:space="preserve"> сельского поселения за 1 полугодие 2023 года</w:t>
      </w:r>
    </w:p>
    <w:p w14:paraId="79979288" w14:textId="77777777" w:rsidR="00FE75D0" w:rsidRPr="00FE75D0" w:rsidRDefault="00FE75D0" w:rsidP="00FE75D0">
      <w:pPr>
        <w:suppressAutoHyphens/>
        <w:rPr>
          <w:lang w:eastAsia="ar-SA"/>
        </w:rPr>
      </w:pPr>
    </w:p>
    <w:p w14:paraId="46DD5D13" w14:textId="77777777" w:rsidR="00FE75D0" w:rsidRPr="00FE75D0" w:rsidRDefault="00FE75D0" w:rsidP="00FE75D0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bookmarkStart w:id="0" w:name="_Hlk2854404"/>
      <w:r w:rsidRPr="00FE75D0">
        <w:rPr>
          <w:rFonts w:eastAsia="Calibri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35486A82" w14:textId="77777777" w:rsidR="00FE75D0" w:rsidRPr="00FE75D0" w:rsidRDefault="00FE75D0" w:rsidP="00FE75D0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362AD771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lastRenderedPageBreak/>
        <w:t xml:space="preserve">В Домах культуры поселения действуют 12 культурно-досуговое формирование (Новиковский СДК – 6;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Лысогорский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СДК - 6), количество их участников составляет – 119 человек</w:t>
      </w:r>
    </w:p>
    <w:p w14:paraId="2497D834" w14:textId="77777777" w:rsidR="00FE75D0" w:rsidRPr="00FE75D0" w:rsidRDefault="00FE75D0" w:rsidP="00FE75D0">
      <w:pPr>
        <w:suppressAutoHyphens/>
        <w:spacing w:line="276" w:lineRule="auto"/>
        <w:ind w:right="-2"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>14 февраля 2023 г</w:t>
      </w:r>
      <w:r w:rsidRPr="00FE75D0">
        <w:rPr>
          <w:rFonts w:eastAsia="Calibri"/>
          <w:sz w:val="28"/>
          <w:szCs w:val="28"/>
          <w:lang w:eastAsia="zh-CN"/>
        </w:rPr>
        <w:t xml:space="preserve">. в МБОУ Крюковской СОШ работниками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Лысогорксого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СДК проведен митинг «Живая память», посвященный 80-летию освобождения г. Ростова-на-Дону и села Крюково.</w:t>
      </w:r>
    </w:p>
    <w:p w14:paraId="704E07AC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>16 февраля 2023</w:t>
      </w:r>
      <w:r w:rsidRPr="00FE75D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E75D0">
        <w:rPr>
          <w:rFonts w:eastAsia="Calibri"/>
          <w:sz w:val="28"/>
          <w:szCs w:val="28"/>
          <w:lang w:eastAsia="zh-CN"/>
        </w:rPr>
        <w:t xml:space="preserve">года исполнилось    80 лет со Дня освобождения села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от немецко-фашистских захватчиков. В этот день у памятника павшим воинам состоялся митинг.</w:t>
      </w:r>
    </w:p>
    <w:p w14:paraId="7C8947F1" w14:textId="77777777" w:rsidR="00FE75D0" w:rsidRPr="00FE75D0" w:rsidRDefault="00FE75D0" w:rsidP="00FE75D0">
      <w:pPr>
        <w:suppressAutoHyphens/>
        <w:spacing w:line="240" w:lineRule="atLeast"/>
        <w:ind w:firstLine="567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FE75D0">
        <w:rPr>
          <w:rFonts w:eastAsia="Calibri"/>
          <w:b/>
          <w:sz w:val="28"/>
          <w:szCs w:val="28"/>
          <w:lang w:eastAsia="zh-CN"/>
        </w:rPr>
        <w:t>17 февраля 2023</w:t>
      </w:r>
      <w:r w:rsidRPr="00FE75D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E75D0">
        <w:rPr>
          <w:rFonts w:eastAsia="Calibri"/>
          <w:sz w:val="28"/>
          <w:szCs w:val="28"/>
          <w:lang w:eastAsia="zh-CN"/>
        </w:rPr>
        <w:t>года</w:t>
      </w:r>
      <w:r w:rsidRPr="00FE75D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E75D0">
        <w:rPr>
          <w:rFonts w:eastAsia="Calibri"/>
          <w:sz w:val="28"/>
          <w:szCs w:val="28"/>
          <w:lang w:eastAsia="zh-CN"/>
        </w:rPr>
        <w:t xml:space="preserve">Новиковским СДК проведен митинг "Мы кланяемся им с почтеньем низко", посвященный 80-летию освобождения села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Новиковка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от немецко-фашистских захватчиков.</w:t>
      </w:r>
      <w:proofErr w:type="gramEnd"/>
    </w:p>
    <w:p w14:paraId="3999EF7F" w14:textId="77777777" w:rsidR="00FE75D0" w:rsidRPr="00FE75D0" w:rsidRDefault="00FE75D0" w:rsidP="00FE75D0">
      <w:pPr>
        <w:suppressAutoHyphens/>
        <w:spacing w:line="276" w:lineRule="auto"/>
        <w:ind w:right="-2" w:firstLine="708"/>
        <w:jc w:val="both"/>
        <w:rPr>
          <w:rFonts w:eastAsia="Calibri"/>
          <w:b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 xml:space="preserve">6 и 7 марта </w:t>
      </w:r>
      <w:r w:rsidRPr="00FE75D0">
        <w:rPr>
          <w:rFonts w:eastAsia="Calibri"/>
          <w:sz w:val="28"/>
          <w:szCs w:val="28"/>
          <w:lang w:eastAsia="zh-CN"/>
        </w:rPr>
        <w:t>прошли концерты в СДК, посвященные «Международному женскому дню».</w:t>
      </w:r>
    </w:p>
    <w:p w14:paraId="6185BA38" w14:textId="77777777" w:rsidR="00FE75D0" w:rsidRPr="00FE75D0" w:rsidRDefault="00FE75D0" w:rsidP="00FE75D0">
      <w:pPr>
        <w:suppressAutoHyphens/>
        <w:spacing w:line="276" w:lineRule="auto"/>
        <w:ind w:right="-2"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>В начале мая</w:t>
      </w:r>
      <w:r w:rsidRPr="00FE75D0">
        <w:rPr>
          <w:rFonts w:eastAsia="Calibri"/>
          <w:sz w:val="28"/>
          <w:szCs w:val="28"/>
          <w:lang w:eastAsia="zh-CN"/>
        </w:rPr>
        <w:t xml:space="preserve"> прошли акции, </w:t>
      </w:r>
      <w:proofErr w:type="gramStart"/>
      <w:r w:rsidRPr="00FE75D0">
        <w:rPr>
          <w:rFonts w:eastAsia="Calibri"/>
          <w:sz w:val="28"/>
          <w:szCs w:val="28"/>
          <w:lang w:eastAsia="zh-CN"/>
        </w:rPr>
        <w:t>посвященное</w:t>
      </w:r>
      <w:proofErr w:type="gramEnd"/>
      <w:r w:rsidRPr="00FE75D0">
        <w:rPr>
          <w:rFonts w:eastAsia="Calibri"/>
          <w:sz w:val="28"/>
          <w:szCs w:val="28"/>
          <w:lang w:eastAsia="zh-CN"/>
        </w:rPr>
        <w:t xml:space="preserve"> «Дню Победы!»: «Бессмертный полк — онлайн»,</w:t>
      </w:r>
      <w:r w:rsidRPr="00FE75D0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Флешмоб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«Георгиевская ленточка», «Окна победы».</w:t>
      </w:r>
    </w:p>
    <w:p w14:paraId="6245E370" w14:textId="77777777" w:rsidR="00FE75D0" w:rsidRPr="00FE75D0" w:rsidRDefault="00FE75D0" w:rsidP="00FE75D0">
      <w:pPr>
        <w:suppressAutoHyphens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>01 июня</w:t>
      </w:r>
      <w:r w:rsidRPr="00FE75D0">
        <w:rPr>
          <w:rFonts w:eastAsia="Calibri"/>
          <w:sz w:val="28"/>
          <w:szCs w:val="28"/>
          <w:lang w:eastAsia="zh-CN"/>
        </w:rPr>
        <w:t xml:space="preserve"> </w:t>
      </w:r>
      <w:r w:rsidRPr="00FE75D0">
        <w:rPr>
          <w:rFonts w:eastAsia="Calibri"/>
          <w:b/>
          <w:sz w:val="28"/>
          <w:szCs w:val="28"/>
          <w:lang w:eastAsia="zh-CN"/>
        </w:rPr>
        <w:t>2023</w:t>
      </w:r>
      <w:r w:rsidRPr="00FE75D0">
        <w:rPr>
          <w:rFonts w:eastAsia="Calibri"/>
          <w:sz w:val="28"/>
          <w:szCs w:val="28"/>
          <w:lang w:eastAsia="zh-CN"/>
        </w:rPr>
        <w:t xml:space="preserve"> года на территории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Лысогорского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сельского поселения были проведены мероприятия «Подари улыбку миру!", посвящённые Международному дню защиты детей. </w:t>
      </w:r>
    </w:p>
    <w:p w14:paraId="2E332B83" w14:textId="77777777" w:rsidR="00FE75D0" w:rsidRPr="00FE75D0" w:rsidRDefault="00FE75D0" w:rsidP="00FE75D0">
      <w:pPr>
        <w:suppressAutoHyphens/>
        <w:spacing w:line="276" w:lineRule="auto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b/>
          <w:sz w:val="28"/>
          <w:szCs w:val="28"/>
          <w:lang w:eastAsia="zh-CN"/>
        </w:rPr>
        <w:t>8, 9, 14 июня</w:t>
      </w:r>
      <w:r w:rsidRPr="00FE75D0">
        <w:rPr>
          <w:rFonts w:eastAsia="Calibri"/>
          <w:sz w:val="28"/>
          <w:szCs w:val="28"/>
          <w:lang w:eastAsia="zh-CN"/>
        </w:rPr>
        <w:t xml:space="preserve"> </w:t>
      </w:r>
      <w:r w:rsidRPr="00FE75D0">
        <w:rPr>
          <w:rFonts w:eastAsia="Calibri"/>
          <w:b/>
          <w:sz w:val="28"/>
          <w:szCs w:val="28"/>
          <w:lang w:eastAsia="zh-CN"/>
        </w:rPr>
        <w:t>2023</w:t>
      </w:r>
      <w:r w:rsidRPr="00FE75D0">
        <w:rPr>
          <w:rFonts w:eastAsia="Calibri"/>
          <w:sz w:val="28"/>
          <w:szCs w:val="28"/>
          <w:lang w:eastAsia="zh-CN"/>
        </w:rPr>
        <w:t xml:space="preserve"> года в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Лысогорском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сельском поселении, прошли тематические концерты, посвященные празднованию Дня России, акции «Окна России».</w:t>
      </w:r>
    </w:p>
    <w:p w14:paraId="7C1902AC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 xml:space="preserve">На территории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Лысогорского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FE75D0">
        <w:rPr>
          <w:rFonts w:eastAsia="Calibri" w:cs="Calibri"/>
          <w:lang w:eastAsia="zh-CN"/>
        </w:rPr>
        <w:t xml:space="preserve"> </w:t>
      </w:r>
      <w:r w:rsidRPr="00FE75D0">
        <w:rPr>
          <w:rFonts w:eastAsia="Calibri"/>
          <w:sz w:val="28"/>
          <w:szCs w:val="28"/>
          <w:lang w:eastAsia="zh-CN"/>
        </w:rPr>
        <w:t xml:space="preserve">проводились турниры по шашкам и шахматам. </w:t>
      </w:r>
    </w:p>
    <w:p w14:paraId="668888A1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 xml:space="preserve">В течении </w:t>
      </w:r>
      <w:r w:rsidRPr="00FE75D0">
        <w:rPr>
          <w:rFonts w:eastAsia="Calibri"/>
          <w:sz w:val="28"/>
          <w:szCs w:val="28"/>
          <w:lang w:val="en-US" w:eastAsia="zh-CN"/>
        </w:rPr>
        <w:t>I</w:t>
      </w:r>
      <w:r w:rsidRPr="00FE75D0">
        <w:rPr>
          <w:rFonts w:eastAsia="Calibri"/>
          <w:sz w:val="28"/>
          <w:szCs w:val="28"/>
          <w:lang w:eastAsia="zh-CN"/>
        </w:rPr>
        <w:t>-го полугодия были проведены конкурсы, акции, субботники и мероприятия по благоустройству: «День древонасаждений», «Чистые берега», «Очистим планету от мусора».</w:t>
      </w:r>
    </w:p>
    <w:p w14:paraId="1EEE63FA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Лысогорского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сельского поселения, в социальных сетях).</w:t>
      </w:r>
    </w:p>
    <w:p w14:paraId="3A7E3F58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 xml:space="preserve">В с.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>, каждый вторник, проходят выпуски радиогазеты «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Лысогорский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вестник», на которых до граждан села доводится различная информация, объявления, поздравления и другая.</w:t>
      </w:r>
    </w:p>
    <w:p w14:paraId="1850DE6D" w14:textId="77777777" w:rsidR="00FE75D0" w:rsidRPr="00FE75D0" w:rsidRDefault="00FE75D0" w:rsidP="00FE75D0">
      <w:pPr>
        <w:suppressAutoHyphens/>
        <w:spacing w:line="24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E75D0">
        <w:rPr>
          <w:rFonts w:eastAsia="Calibri"/>
          <w:sz w:val="28"/>
          <w:szCs w:val="28"/>
          <w:lang w:eastAsia="zh-CN"/>
        </w:rPr>
        <w:t>Были созданы группы социальные группы в «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Ватсапп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» в с.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Лысогорка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, х. Крюково, с.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Новоспасовка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 xml:space="preserve"> и с. </w:t>
      </w:r>
      <w:proofErr w:type="spellStart"/>
      <w:r w:rsidRPr="00FE75D0">
        <w:rPr>
          <w:rFonts w:eastAsia="Calibri"/>
          <w:sz w:val="28"/>
          <w:szCs w:val="28"/>
          <w:lang w:eastAsia="zh-CN"/>
        </w:rPr>
        <w:t>Новиковка</w:t>
      </w:r>
      <w:proofErr w:type="spellEnd"/>
      <w:r w:rsidRPr="00FE75D0">
        <w:rPr>
          <w:rFonts w:eastAsia="Calibri"/>
          <w:sz w:val="28"/>
          <w:szCs w:val="28"/>
          <w:lang w:eastAsia="zh-CN"/>
        </w:rPr>
        <w:t>, для информирования населения о проводимых мероприятиях, для размещения объявлений и другой информации.</w:t>
      </w:r>
    </w:p>
    <w:p w14:paraId="7171ABB3" w14:textId="77777777" w:rsidR="00FE75D0" w:rsidRPr="00FE75D0" w:rsidRDefault="00FE75D0" w:rsidP="00FE75D0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</w:p>
    <w:p w14:paraId="30D4E365" w14:textId="77777777" w:rsidR="00FE75D0" w:rsidRPr="00FE75D0" w:rsidRDefault="00FE75D0" w:rsidP="00FE75D0">
      <w:pPr>
        <w:suppressAutoHyphens/>
        <w:jc w:val="center"/>
        <w:rPr>
          <w:b/>
          <w:sz w:val="28"/>
          <w:szCs w:val="28"/>
          <w:lang w:eastAsia="ar-SA"/>
        </w:rPr>
      </w:pPr>
      <w:r w:rsidRPr="00FE75D0">
        <w:rPr>
          <w:b/>
          <w:sz w:val="28"/>
          <w:szCs w:val="28"/>
          <w:lang w:eastAsia="ar-SA"/>
        </w:rPr>
        <w:t>по военно-учетной работе</w:t>
      </w:r>
    </w:p>
    <w:p w14:paraId="72246CC9" w14:textId="77777777" w:rsidR="00FE75D0" w:rsidRPr="00FE75D0" w:rsidRDefault="00FE75D0" w:rsidP="00FE75D0">
      <w:pPr>
        <w:suppressAutoHyphens/>
        <w:jc w:val="center"/>
        <w:rPr>
          <w:b/>
          <w:sz w:val="28"/>
          <w:szCs w:val="28"/>
          <w:lang w:eastAsia="ar-SA"/>
        </w:rPr>
      </w:pPr>
    </w:p>
    <w:p w14:paraId="7A6E45B7" w14:textId="77777777" w:rsidR="00FE75D0" w:rsidRPr="00FE75D0" w:rsidRDefault="00FE75D0" w:rsidP="00FE75D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В Администрации </w:t>
      </w:r>
      <w:proofErr w:type="spellStart"/>
      <w:r w:rsidRPr="00FE75D0">
        <w:rPr>
          <w:sz w:val="28"/>
          <w:szCs w:val="28"/>
          <w:lang w:eastAsia="ar-SA"/>
        </w:rPr>
        <w:t>Лысогорского</w:t>
      </w:r>
      <w:proofErr w:type="spellEnd"/>
      <w:r w:rsidRPr="00FE75D0">
        <w:rPr>
          <w:sz w:val="28"/>
          <w:szCs w:val="28"/>
          <w:lang w:eastAsia="ar-SA"/>
        </w:rPr>
        <w:t xml:space="preserve"> СП по состоянию на 01.07.2023 год на воинском учете состоит 531 гражданина, из них: </w:t>
      </w:r>
    </w:p>
    <w:p w14:paraId="7375707E" w14:textId="77777777" w:rsidR="00FE75D0" w:rsidRPr="00FE75D0" w:rsidRDefault="00FE75D0" w:rsidP="00FE75D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>- 49 призывника,</w:t>
      </w:r>
    </w:p>
    <w:p w14:paraId="7B698B14" w14:textId="77777777" w:rsidR="00FE75D0" w:rsidRPr="00FE75D0" w:rsidRDefault="00FE75D0" w:rsidP="00FE75D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lastRenderedPageBreak/>
        <w:t>- 15 офицеров,</w:t>
      </w:r>
    </w:p>
    <w:p w14:paraId="1B098178" w14:textId="77777777" w:rsidR="00FE75D0" w:rsidRPr="00FE75D0" w:rsidRDefault="00FE75D0" w:rsidP="00FE75D0">
      <w:pPr>
        <w:suppressAutoHyphens/>
        <w:ind w:firstLine="644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>- 467 граждан общего состава запаса (прапорщики, сержанты, солдаты).</w:t>
      </w:r>
    </w:p>
    <w:p w14:paraId="56B88E2B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</w:p>
    <w:p w14:paraId="0132DC98" w14:textId="77777777" w:rsidR="00FE75D0" w:rsidRPr="00FE75D0" w:rsidRDefault="00FE75D0" w:rsidP="00FE75D0">
      <w:pPr>
        <w:suppressAutoHyphens/>
        <w:ind w:left="644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1. Январь-март 2023 г. Первоначальная постановка на воинский учет (ППГВУ) граждан мужского пола 2006 года рождения. </w:t>
      </w:r>
    </w:p>
    <w:p w14:paraId="174565F3" w14:textId="77777777" w:rsidR="00FE75D0" w:rsidRPr="00FE75D0" w:rsidRDefault="00FE75D0" w:rsidP="00FE75D0">
      <w:pPr>
        <w:suppressAutoHyphens/>
        <w:ind w:left="1134" w:hanging="249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 Поставлено на воинский учет 8 человек. </w:t>
      </w:r>
    </w:p>
    <w:p w14:paraId="5C64CDA1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</w:p>
    <w:p w14:paraId="2231813B" w14:textId="77777777" w:rsidR="00FE75D0" w:rsidRPr="00FE75D0" w:rsidRDefault="00FE75D0" w:rsidP="00FE75D0">
      <w:pPr>
        <w:suppressAutoHyphens/>
        <w:ind w:left="568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2. Февраль-Март. Сверка учетных карточек граждан, состоящих на воинском учете с </w:t>
      </w:r>
      <w:proofErr w:type="spellStart"/>
      <w:r w:rsidRPr="00FE75D0">
        <w:rPr>
          <w:sz w:val="28"/>
          <w:szCs w:val="28"/>
          <w:lang w:eastAsia="ar-SA"/>
        </w:rPr>
        <w:t>похозяйственными</w:t>
      </w:r>
      <w:proofErr w:type="spellEnd"/>
      <w:r w:rsidRPr="00FE75D0">
        <w:rPr>
          <w:sz w:val="28"/>
          <w:szCs w:val="28"/>
          <w:lang w:eastAsia="ar-SA"/>
        </w:rPr>
        <w:t xml:space="preserve"> книгами ЛСП.</w:t>
      </w:r>
    </w:p>
    <w:p w14:paraId="6037673C" w14:textId="77777777" w:rsidR="00FE75D0" w:rsidRPr="00FE75D0" w:rsidRDefault="00FE75D0" w:rsidP="00FE75D0">
      <w:pPr>
        <w:suppressAutoHyphens/>
        <w:ind w:left="568"/>
        <w:jc w:val="both"/>
        <w:rPr>
          <w:sz w:val="28"/>
          <w:szCs w:val="28"/>
          <w:lang w:eastAsia="ar-SA"/>
        </w:rPr>
      </w:pPr>
    </w:p>
    <w:p w14:paraId="4880487B" w14:textId="77777777" w:rsidR="00FE75D0" w:rsidRPr="00FE75D0" w:rsidRDefault="00FE75D0" w:rsidP="00FE75D0">
      <w:pPr>
        <w:suppressAutoHyphens/>
        <w:ind w:left="644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>3. Март 2023 год медицинская комиссия юношей призывного возраста в количестве 18 человек.</w:t>
      </w:r>
    </w:p>
    <w:p w14:paraId="7C696ECC" w14:textId="77777777" w:rsidR="00FE75D0" w:rsidRPr="00FE75D0" w:rsidRDefault="00FE75D0" w:rsidP="00FE75D0">
      <w:pPr>
        <w:suppressAutoHyphens/>
        <w:ind w:left="360"/>
        <w:jc w:val="both"/>
        <w:rPr>
          <w:sz w:val="28"/>
          <w:szCs w:val="28"/>
          <w:lang w:eastAsia="ar-SA"/>
        </w:rPr>
      </w:pPr>
    </w:p>
    <w:p w14:paraId="73CC7953" w14:textId="77777777" w:rsidR="00FE75D0" w:rsidRPr="00FE75D0" w:rsidRDefault="00FE75D0" w:rsidP="00FE75D0">
      <w:pPr>
        <w:numPr>
          <w:ilvl w:val="0"/>
          <w:numId w:val="49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>11.04.2023 г. весенняя призывная комиссия юношей призывного возраста в количестве 18 человек.</w:t>
      </w:r>
    </w:p>
    <w:p w14:paraId="065750AE" w14:textId="77777777" w:rsidR="00FE75D0" w:rsidRPr="00FE75D0" w:rsidRDefault="00FE75D0" w:rsidP="00FE75D0">
      <w:pPr>
        <w:suppressAutoHyphens/>
        <w:ind w:left="928"/>
        <w:jc w:val="both"/>
        <w:rPr>
          <w:sz w:val="28"/>
          <w:szCs w:val="28"/>
          <w:lang w:eastAsia="ar-SA"/>
        </w:rPr>
      </w:pPr>
    </w:p>
    <w:p w14:paraId="5EBEC97F" w14:textId="77777777" w:rsidR="00FE75D0" w:rsidRPr="00FE75D0" w:rsidRDefault="00FE75D0" w:rsidP="00FE75D0">
      <w:pPr>
        <w:numPr>
          <w:ilvl w:val="0"/>
          <w:numId w:val="49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>17,27.04.2023 г. Диспансеризация (медицинская комиссия) юношей допризывного возраста 2007-2008 гг. рождения в количестве 31 человек.</w:t>
      </w:r>
    </w:p>
    <w:p w14:paraId="5845065F" w14:textId="77777777" w:rsidR="00FE75D0" w:rsidRPr="00FE75D0" w:rsidRDefault="00FE75D0" w:rsidP="00FE75D0">
      <w:pPr>
        <w:suppressAutoHyphens/>
        <w:ind w:firstLine="568"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FE75D0">
        <w:rPr>
          <w:sz w:val="28"/>
          <w:szCs w:val="28"/>
          <w:lang w:eastAsia="ar-SA"/>
        </w:rPr>
        <w:t>6. За отчетный период поставлено на воинский учет 15 военнообязанных, снято с воинского учета 33 военнообязанных.</w:t>
      </w:r>
    </w:p>
    <w:p w14:paraId="6B12404D" w14:textId="77777777" w:rsidR="00FE75D0" w:rsidRPr="00FE75D0" w:rsidRDefault="00FE75D0" w:rsidP="00FE75D0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3639C95A" w14:textId="77777777" w:rsidR="00FE75D0" w:rsidRPr="00FE75D0" w:rsidRDefault="00FE75D0" w:rsidP="00FE75D0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FE75D0">
        <w:rPr>
          <w:rFonts w:eastAsia="Calibri"/>
          <w:b/>
          <w:bCs/>
          <w:sz w:val="28"/>
          <w:szCs w:val="28"/>
          <w:lang w:eastAsia="zh-CN"/>
        </w:rPr>
        <w:t xml:space="preserve"> по ЖКХ и благоустройству</w:t>
      </w:r>
    </w:p>
    <w:p w14:paraId="61EE5371" w14:textId="77777777" w:rsidR="00FE75D0" w:rsidRPr="00FE75D0" w:rsidRDefault="00FE75D0" w:rsidP="00FE75D0">
      <w:pPr>
        <w:suppressAutoHyphens/>
        <w:jc w:val="center"/>
        <w:rPr>
          <w:rFonts w:eastAsia="Calibri"/>
          <w:b/>
          <w:bCs/>
          <w:lang w:eastAsia="zh-CN"/>
        </w:rPr>
      </w:pPr>
    </w:p>
    <w:p w14:paraId="0F03F669" w14:textId="77777777" w:rsidR="00FE75D0" w:rsidRPr="00FE75D0" w:rsidRDefault="00FE75D0" w:rsidP="00FE75D0">
      <w:pPr>
        <w:suppressAutoHyphens/>
        <w:jc w:val="center"/>
        <w:rPr>
          <w:b/>
          <w:sz w:val="28"/>
          <w:szCs w:val="28"/>
          <w:lang w:eastAsia="ar-SA"/>
        </w:rPr>
      </w:pPr>
      <w:r w:rsidRPr="00FE75D0">
        <w:rPr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2610E440" w14:textId="77777777" w:rsidR="00FE75D0" w:rsidRPr="00FE75D0" w:rsidRDefault="00FE75D0" w:rsidP="00FE75D0">
      <w:pPr>
        <w:suppressAutoHyphens/>
        <w:jc w:val="both"/>
        <w:rPr>
          <w:lang w:eastAsia="ar-SA"/>
        </w:rPr>
      </w:pPr>
    </w:p>
    <w:p w14:paraId="71113760" w14:textId="77777777" w:rsidR="00FE75D0" w:rsidRPr="00FE75D0" w:rsidRDefault="00FE75D0" w:rsidP="00FE75D0">
      <w:pPr>
        <w:suppressAutoHyphens/>
        <w:jc w:val="center"/>
        <w:rPr>
          <w:b/>
          <w:color w:val="FF0000"/>
          <w:lang w:eastAsia="ar-SA"/>
        </w:rPr>
      </w:pPr>
    </w:p>
    <w:p w14:paraId="3C864CB2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>1. Организация и содержание мест захоронения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837"/>
      </w:tblGrid>
      <w:tr w:rsidR="00FE75D0" w:rsidRPr="00FE75D0" w14:paraId="0263F299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1505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17D1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6CD6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4B9F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3EB3DC65" w14:textId="77777777" w:rsidTr="00D04D02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9745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1B0A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051D5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24,0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3451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27,0</w:t>
            </w:r>
          </w:p>
        </w:tc>
      </w:tr>
      <w:tr w:rsidR="00FE75D0" w:rsidRPr="00FE75D0" w14:paraId="0192740B" w14:textId="77777777" w:rsidTr="00D04D02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E7C9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BC5F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64C0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E43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45889444" w14:textId="77777777" w:rsidTr="00D04D02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DD8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BBF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82CD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27,0</w:t>
            </w:r>
          </w:p>
        </w:tc>
      </w:tr>
    </w:tbl>
    <w:p w14:paraId="23ACCB79" w14:textId="77777777" w:rsidR="00FE75D0" w:rsidRPr="00FE75D0" w:rsidRDefault="00FE75D0" w:rsidP="00FE75D0">
      <w:pPr>
        <w:suppressAutoHyphens/>
        <w:rPr>
          <w:lang w:eastAsia="ar-SA"/>
        </w:rPr>
      </w:pPr>
    </w:p>
    <w:p w14:paraId="3706AFDB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>2. Мероприятия по развитию газификации в сельской местности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90"/>
      </w:tblGrid>
      <w:tr w:rsidR="00FE75D0" w:rsidRPr="00FE75D0" w14:paraId="38204B44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48AA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6F01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83F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0F85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29B649EC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4366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75C6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FEFB" w14:textId="77777777" w:rsidR="00FE75D0" w:rsidRPr="00FE75D0" w:rsidRDefault="00FE75D0" w:rsidP="00FE75D0">
            <w:pPr>
              <w:suppressAutoHyphens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145,8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92B0" w14:textId="77777777" w:rsidR="00FE75D0" w:rsidRPr="00FE75D0" w:rsidRDefault="00FE75D0" w:rsidP="00FE75D0">
            <w:pPr>
              <w:suppressAutoHyphens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315,6</w:t>
            </w:r>
          </w:p>
        </w:tc>
      </w:tr>
      <w:tr w:rsidR="00FE75D0" w:rsidRPr="00FE75D0" w14:paraId="274BB192" w14:textId="77777777" w:rsidTr="00D04D02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B05C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9A2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145,8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B71D" w14:textId="77777777" w:rsidR="00FE75D0" w:rsidRPr="00FE75D0" w:rsidRDefault="00FE75D0" w:rsidP="00FE75D0">
            <w:pPr>
              <w:suppressAutoHyphens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315,6</w:t>
            </w:r>
          </w:p>
        </w:tc>
      </w:tr>
    </w:tbl>
    <w:p w14:paraId="1DE8064F" w14:textId="77777777" w:rsidR="00FE75D0" w:rsidRPr="00FE75D0" w:rsidRDefault="00FE75D0" w:rsidP="00FE75D0">
      <w:pPr>
        <w:suppressAutoHyphens/>
        <w:rPr>
          <w:color w:val="FF0000"/>
          <w:lang w:eastAsia="ar-SA"/>
        </w:rPr>
      </w:pPr>
    </w:p>
    <w:p w14:paraId="6946B720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884"/>
      </w:tblGrid>
      <w:tr w:rsidR="00FE75D0" w:rsidRPr="00FE75D0" w14:paraId="691999B7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29D4" w14:textId="77777777" w:rsidR="00FE75D0" w:rsidRPr="00FE75D0" w:rsidRDefault="00FE75D0" w:rsidP="00FE75D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96BC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99A4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FF6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0FCBDD42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E669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1753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proofErr w:type="spellStart"/>
            <w:r w:rsidRPr="00FE75D0">
              <w:rPr>
                <w:lang w:eastAsia="ar-SA"/>
              </w:rPr>
              <w:t>Акарицидные</w:t>
            </w:r>
            <w:proofErr w:type="spellEnd"/>
            <w:r w:rsidRPr="00FE75D0">
              <w:rPr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8213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17,4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F236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15,35</w:t>
            </w:r>
          </w:p>
        </w:tc>
      </w:tr>
      <w:tr w:rsidR="00FE75D0" w:rsidRPr="00FE75D0" w14:paraId="5A5C5213" w14:textId="77777777" w:rsidTr="00D04D0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E613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2A1E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proofErr w:type="spellStart"/>
            <w:r w:rsidRPr="00FE75D0">
              <w:rPr>
                <w:lang w:eastAsia="ar-SA"/>
              </w:rPr>
              <w:t>Обкосы</w:t>
            </w:r>
            <w:proofErr w:type="spellEnd"/>
            <w:r w:rsidRPr="00FE75D0">
              <w:rPr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271C1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63,7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BD13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75D8B4F8" w14:textId="77777777" w:rsidTr="00D04D0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8A61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7F29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0C28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203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218A6BFA" w14:textId="77777777" w:rsidTr="00D04D0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89E1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32E9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FAFF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E720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5A13CFBC" w14:textId="77777777" w:rsidTr="00D04D0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15E2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648E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732E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C2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2AC88B42" w14:textId="77777777" w:rsidTr="00D04D02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48A5" w14:textId="77777777" w:rsidR="00FE75D0" w:rsidRPr="00FE75D0" w:rsidRDefault="00FE75D0" w:rsidP="00FE75D0">
            <w:pPr>
              <w:tabs>
                <w:tab w:val="left" w:pos="7440"/>
              </w:tabs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CA9D" w14:textId="77777777" w:rsidR="00FE75D0" w:rsidRPr="00FE75D0" w:rsidRDefault="00FE75D0" w:rsidP="00FE75D0">
            <w:pPr>
              <w:tabs>
                <w:tab w:val="left" w:pos="744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81,1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DFB9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15,35</w:t>
            </w:r>
          </w:p>
        </w:tc>
      </w:tr>
    </w:tbl>
    <w:p w14:paraId="6A932EA7" w14:textId="77777777" w:rsidR="00FE75D0" w:rsidRPr="00FE75D0" w:rsidRDefault="00FE75D0" w:rsidP="00FE75D0">
      <w:pPr>
        <w:suppressAutoHyphens/>
        <w:rPr>
          <w:color w:val="FF0000"/>
          <w:lang w:eastAsia="ar-SA"/>
        </w:rPr>
      </w:pPr>
    </w:p>
    <w:p w14:paraId="2B71A80B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E75D0" w:rsidRPr="00FE75D0" w14:paraId="7BE6AB34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6CA3" w14:textId="77777777" w:rsidR="00FE75D0" w:rsidRPr="00FE75D0" w:rsidRDefault="00FE75D0" w:rsidP="00FE75D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7D5B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20B9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5954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19AC982F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D2DD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548F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B77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282,0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D91A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241,3</w:t>
            </w:r>
          </w:p>
        </w:tc>
      </w:tr>
      <w:tr w:rsidR="00FE75D0" w:rsidRPr="00FE75D0" w14:paraId="666A6FCB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FF78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6181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07391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7C7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150,0</w:t>
            </w:r>
          </w:p>
        </w:tc>
      </w:tr>
      <w:tr w:rsidR="00FE75D0" w:rsidRPr="00FE75D0" w14:paraId="55977469" w14:textId="77777777" w:rsidTr="00D04D02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BB48" w14:textId="77777777" w:rsidR="00FE75D0" w:rsidRPr="00FE75D0" w:rsidRDefault="00FE75D0" w:rsidP="00FE75D0">
            <w:pPr>
              <w:tabs>
                <w:tab w:val="left" w:pos="7440"/>
              </w:tabs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6849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544,0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9C0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391,3</w:t>
            </w:r>
          </w:p>
        </w:tc>
      </w:tr>
    </w:tbl>
    <w:p w14:paraId="2E59BF01" w14:textId="77777777" w:rsidR="00FE75D0" w:rsidRPr="00FE75D0" w:rsidRDefault="00FE75D0" w:rsidP="00FE75D0">
      <w:pPr>
        <w:suppressAutoHyphens/>
        <w:rPr>
          <w:lang w:eastAsia="ar-SA"/>
        </w:rPr>
      </w:pPr>
    </w:p>
    <w:p w14:paraId="4401618E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E75D0" w:rsidRPr="00FE75D0" w14:paraId="400D3C34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5669" w14:textId="77777777" w:rsidR="00FE75D0" w:rsidRPr="00FE75D0" w:rsidRDefault="00FE75D0" w:rsidP="00FE75D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BB1B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E728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B609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3B59DF48" w14:textId="77777777" w:rsidTr="00D04D0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74ED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975D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C0E0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0F0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593C2D1A" w14:textId="77777777" w:rsidTr="00D04D02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8F2C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3F6F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64DD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</w:tbl>
    <w:p w14:paraId="749B2ED6" w14:textId="77777777" w:rsidR="00FE75D0" w:rsidRPr="00FE75D0" w:rsidRDefault="00FE75D0" w:rsidP="00FE75D0">
      <w:pPr>
        <w:suppressAutoHyphens/>
        <w:rPr>
          <w:lang w:eastAsia="ar-SA"/>
        </w:rPr>
      </w:pPr>
    </w:p>
    <w:p w14:paraId="0060B345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color w:val="FF0000"/>
          <w:lang w:eastAsia="ar-SA"/>
        </w:rPr>
        <w:t>6</w:t>
      </w:r>
      <w:r w:rsidRPr="00FE75D0">
        <w:rPr>
          <w:lang w:eastAsia="ar-SA"/>
        </w:rPr>
        <w:t>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E75D0" w:rsidRPr="00FE75D0" w14:paraId="33E54DCA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045C" w14:textId="77777777" w:rsidR="00FE75D0" w:rsidRPr="00FE75D0" w:rsidRDefault="00FE75D0" w:rsidP="00FE75D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E9EF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339E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36D4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11AD9A80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1200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7F1D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51C7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1BC2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4,4</w:t>
            </w:r>
          </w:p>
        </w:tc>
      </w:tr>
      <w:tr w:rsidR="00FE75D0" w:rsidRPr="00FE75D0" w14:paraId="48F75735" w14:textId="77777777" w:rsidTr="00D04D02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DCBE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405D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4,4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35E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4,4</w:t>
            </w:r>
          </w:p>
        </w:tc>
      </w:tr>
    </w:tbl>
    <w:p w14:paraId="53D9620C" w14:textId="77777777" w:rsidR="00FE75D0" w:rsidRPr="00FE75D0" w:rsidRDefault="00FE75D0" w:rsidP="00FE75D0">
      <w:pPr>
        <w:suppressAutoHyphens/>
        <w:rPr>
          <w:lang w:eastAsia="ar-SA"/>
        </w:rPr>
      </w:pPr>
    </w:p>
    <w:p w14:paraId="55933F60" w14:textId="77777777" w:rsidR="00FE75D0" w:rsidRPr="00FE75D0" w:rsidRDefault="00FE75D0" w:rsidP="00FE75D0">
      <w:pPr>
        <w:suppressAutoHyphens/>
        <w:rPr>
          <w:lang w:eastAsia="ar-SA"/>
        </w:rPr>
      </w:pPr>
      <w:r w:rsidRPr="00FE75D0">
        <w:rPr>
          <w:lang w:eastAsia="ar-SA"/>
        </w:rPr>
        <w:t xml:space="preserve">7. </w:t>
      </w:r>
      <w:proofErr w:type="spellStart"/>
      <w:r w:rsidRPr="00FE75D0">
        <w:rPr>
          <w:lang w:eastAsia="ar-SA"/>
        </w:rPr>
        <w:t>Энергоэффективность</w:t>
      </w:r>
      <w:proofErr w:type="spellEnd"/>
      <w:r w:rsidRPr="00FE75D0">
        <w:rPr>
          <w:lang w:eastAsia="ar-SA"/>
        </w:rPr>
        <w:t xml:space="preserve">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E75D0" w:rsidRPr="00FE75D0" w14:paraId="3318F840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17A0" w14:textId="77777777" w:rsidR="00FE75D0" w:rsidRPr="00FE75D0" w:rsidRDefault="00FE75D0" w:rsidP="00FE75D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0F1E" w14:textId="77777777" w:rsidR="00FE75D0" w:rsidRPr="00FE75D0" w:rsidRDefault="00FE75D0" w:rsidP="00FE75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6E25E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FC46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1 </w:t>
            </w:r>
            <w:proofErr w:type="gramStart"/>
            <w:r w:rsidRPr="00FE75D0">
              <w:rPr>
                <w:lang w:eastAsia="ar-SA"/>
              </w:rPr>
              <w:t>п</w:t>
            </w:r>
            <w:proofErr w:type="gramEnd"/>
            <w:r w:rsidRPr="00FE75D0">
              <w:rPr>
                <w:lang w:eastAsia="ar-SA"/>
              </w:rPr>
              <w:t>/г 2023 г.</w:t>
            </w:r>
          </w:p>
        </w:tc>
      </w:tr>
      <w:tr w:rsidR="00FE75D0" w:rsidRPr="00FE75D0" w14:paraId="200C35C4" w14:textId="77777777" w:rsidTr="00D04D0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7B86" w14:textId="77777777" w:rsidR="00FE75D0" w:rsidRPr="00FE75D0" w:rsidRDefault="00FE75D0" w:rsidP="00FE75D0">
            <w:pPr>
              <w:suppressAutoHyphens/>
              <w:jc w:val="right"/>
              <w:rPr>
                <w:lang w:eastAsia="ar-SA"/>
              </w:rPr>
            </w:pPr>
            <w:r w:rsidRPr="00FE75D0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C06F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Замена ртутных ламп на </w:t>
            </w:r>
            <w:proofErr w:type="gramStart"/>
            <w:r w:rsidRPr="00FE75D0">
              <w:rPr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4CB8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2C5A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  <w:tr w:rsidR="00FE75D0" w:rsidRPr="00FE75D0" w14:paraId="3BF5C1DA" w14:textId="77777777" w:rsidTr="00D04D02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551B" w14:textId="77777777" w:rsidR="00FE75D0" w:rsidRPr="00FE75D0" w:rsidRDefault="00FE75D0" w:rsidP="00FE75D0">
            <w:pPr>
              <w:suppressAutoHyphens/>
              <w:rPr>
                <w:lang w:eastAsia="ar-SA"/>
              </w:rPr>
            </w:pPr>
            <w:r w:rsidRPr="00FE75D0">
              <w:rPr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A96C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926B" w14:textId="77777777" w:rsidR="00FE75D0" w:rsidRPr="00FE75D0" w:rsidRDefault="00FE75D0" w:rsidP="00FE75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75D0">
              <w:rPr>
                <w:lang w:eastAsia="ar-SA"/>
              </w:rPr>
              <w:t>0,0</w:t>
            </w:r>
          </w:p>
        </w:tc>
      </w:tr>
    </w:tbl>
    <w:p w14:paraId="5E1A9DC3" w14:textId="77777777" w:rsidR="00FE75D0" w:rsidRPr="00FE75D0" w:rsidRDefault="00FE75D0" w:rsidP="00FE75D0">
      <w:pPr>
        <w:suppressAutoHyphens/>
        <w:rPr>
          <w:lang w:eastAsia="ar-SA"/>
        </w:rPr>
      </w:pPr>
    </w:p>
    <w:p w14:paraId="3E232C50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lang w:eastAsia="ar-SA"/>
        </w:rPr>
        <w:t>8</w:t>
      </w:r>
      <w:r w:rsidRPr="00FE75D0">
        <w:rPr>
          <w:sz w:val="28"/>
          <w:szCs w:val="28"/>
          <w:lang w:eastAsia="ar-SA"/>
        </w:rPr>
        <w:t>. Мероприятия по благоустройству:</w:t>
      </w:r>
    </w:p>
    <w:p w14:paraId="6667D72C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Проведено экологических субботников – </w:t>
      </w:r>
      <w:r w:rsidRPr="00FE75D0">
        <w:rPr>
          <w:b/>
          <w:sz w:val="28"/>
          <w:szCs w:val="28"/>
          <w:lang w:eastAsia="ar-SA"/>
        </w:rPr>
        <w:t>16</w:t>
      </w:r>
      <w:r w:rsidRPr="00FE75D0">
        <w:rPr>
          <w:sz w:val="28"/>
          <w:szCs w:val="28"/>
          <w:lang w:eastAsia="ar-SA"/>
        </w:rPr>
        <w:t xml:space="preserve"> шт.</w:t>
      </w:r>
    </w:p>
    <w:p w14:paraId="38B69238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Высажено деревьев – 20 шт., кустарников – 60 шт., заложено цветников — 0 шт. </w:t>
      </w:r>
    </w:p>
    <w:p w14:paraId="4F144303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Ликвидировано свалочных очагов – </w:t>
      </w:r>
      <w:r w:rsidRPr="00FE75D0">
        <w:rPr>
          <w:b/>
          <w:sz w:val="28"/>
          <w:szCs w:val="28"/>
          <w:lang w:eastAsia="ar-SA"/>
        </w:rPr>
        <w:t>8</w:t>
      </w:r>
      <w:r w:rsidRPr="00FE75D0">
        <w:rPr>
          <w:sz w:val="28"/>
          <w:szCs w:val="28"/>
          <w:lang w:eastAsia="ar-SA"/>
        </w:rPr>
        <w:t xml:space="preserve"> шт.</w:t>
      </w:r>
    </w:p>
    <w:p w14:paraId="575BADAB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Вывезено </w:t>
      </w:r>
      <w:r w:rsidRPr="00FE75D0">
        <w:rPr>
          <w:b/>
          <w:bCs/>
          <w:sz w:val="28"/>
          <w:szCs w:val="28"/>
          <w:lang w:eastAsia="ar-SA"/>
        </w:rPr>
        <w:t>65</w:t>
      </w:r>
      <w:r w:rsidRPr="00FE75D0">
        <w:rPr>
          <w:b/>
          <w:sz w:val="28"/>
          <w:szCs w:val="28"/>
          <w:lang w:eastAsia="ar-SA"/>
        </w:rPr>
        <w:t xml:space="preserve"> куб </w:t>
      </w:r>
      <w:proofErr w:type="gramStart"/>
      <w:r w:rsidRPr="00FE75D0">
        <w:rPr>
          <w:b/>
          <w:sz w:val="28"/>
          <w:szCs w:val="28"/>
          <w:lang w:eastAsia="ar-SA"/>
        </w:rPr>
        <w:t>м</w:t>
      </w:r>
      <w:proofErr w:type="gramEnd"/>
      <w:r w:rsidRPr="00FE75D0">
        <w:rPr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73226251" w14:textId="77777777" w:rsidR="00FE75D0" w:rsidRPr="00FE75D0" w:rsidRDefault="00FE75D0" w:rsidP="00FE75D0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Проведено рейдов </w:t>
      </w:r>
      <w:proofErr w:type="gramStart"/>
      <w:r w:rsidRPr="00FE75D0">
        <w:rPr>
          <w:sz w:val="28"/>
          <w:szCs w:val="28"/>
          <w:lang w:eastAsia="ar-SA"/>
        </w:rPr>
        <w:t>по</w:t>
      </w:r>
      <w:proofErr w:type="gramEnd"/>
      <w:r w:rsidRPr="00FE75D0">
        <w:rPr>
          <w:sz w:val="28"/>
          <w:szCs w:val="28"/>
          <w:lang w:eastAsia="ar-SA"/>
        </w:rPr>
        <w:t xml:space="preserve">: </w:t>
      </w:r>
    </w:p>
    <w:p w14:paraId="0922BE88" w14:textId="77777777" w:rsidR="00FE75D0" w:rsidRPr="00FE75D0" w:rsidRDefault="00FE75D0" w:rsidP="00FE75D0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FE75D0">
        <w:rPr>
          <w:rFonts w:eastAsia="Verdana"/>
          <w:b/>
          <w:sz w:val="28"/>
          <w:szCs w:val="28"/>
          <w:lang w:eastAsia="ar-SA"/>
        </w:rPr>
        <w:t xml:space="preserve">    </w:t>
      </w:r>
      <w:r w:rsidRPr="00FE75D0">
        <w:rPr>
          <w:b/>
          <w:sz w:val="28"/>
          <w:szCs w:val="28"/>
          <w:lang w:eastAsia="ar-SA"/>
        </w:rPr>
        <w:t>- выявлению свалочных очагов – 8;</w:t>
      </w:r>
    </w:p>
    <w:p w14:paraId="14F419B0" w14:textId="77777777" w:rsidR="00FE75D0" w:rsidRPr="00FE75D0" w:rsidRDefault="00FE75D0" w:rsidP="00FE75D0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FE75D0">
        <w:rPr>
          <w:rFonts w:eastAsia="Verdana"/>
          <w:b/>
          <w:sz w:val="28"/>
          <w:szCs w:val="28"/>
          <w:lang w:eastAsia="ar-SA"/>
        </w:rPr>
        <w:t xml:space="preserve">    </w:t>
      </w:r>
      <w:r w:rsidRPr="00FE75D0">
        <w:rPr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738A23D7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rFonts w:eastAsia="Verdana"/>
          <w:b/>
          <w:sz w:val="28"/>
          <w:szCs w:val="28"/>
          <w:lang w:eastAsia="ar-SA"/>
        </w:rPr>
        <w:t xml:space="preserve">    </w:t>
      </w:r>
      <w:r w:rsidRPr="00FE75D0">
        <w:rPr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Pr="00FE75D0">
        <w:rPr>
          <w:sz w:val="28"/>
          <w:szCs w:val="28"/>
          <w:lang w:eastAsia="ar-SA"/>
        </w:rPr>
        <w:t xml:space="preserve"> </w:t>
      </w:r>
      <w:r w:rsidRPr="00FE75D0">
        <w:rPr>
          <w:b/>
          <w:sz w:val="28"/>
          <w:szCs w:val="28"/>
          <w:lang w:eastAsia="ar-SA"/>
        </w:rPr>
        <w:t>юридическим лицам – 31</w:t>
      </w:r>
      <w:r w:rsidRPr="00FE75D0">
        <w:rPr>
          <w:sz w:val="28"/>
          <w:szCs w:val="28"/>
          <w:lang w:eastAsia="ar-SA"/>
        </w:rPr>
        <w:t>.</w:t>
      </w:r>
    </w:p>
    <w:p w14:paraId="158DE412" w14:textId="77777777" w:rsidR="00FE75D0" w:rsidRPr="00FE75D0" w:rsidRDefault="00FE75D0" w:rsidP="00FE75D0">
      <w:pPr>
        <w:suppressAutoHyphens/>
        <w:rPr>
          <w:rFonts w:eastAsia="Verdana"/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- Проведены мероприятия: </w:t>
      </w:r>
    </w:p>
    <w:p w14:paraId="7F734ED7" w14:textId="77777777" w:rsidR="00FE75D0" w:rsidRPr="00FE75D0" w:rsidRDefault="00FE75D0" w:rsidP="00FE75D0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FE75D0">
        <w:rPr>
          <w:rFonts w:eastAsia="Verdana"/>
          <w:sz w:val="28"/>
          <w:szCs w:val="28"/>
          <w:lang w:eastAsia="ar-SA"/>
        </w:rPr>
        <w:t xml:space="preserve">    </w:t>
      </w:r>
      <w:r w:rsidRPr="00FE75D0">
        <w:rPr>
          <w:sz w:val="28"/>
          <w:szCs w:val="28"/>
          <w:lang w:eastAsia="ar-SA"/>
        </w:rPr>
        <w:t xml:space="preserve">- </w:t>
      </w:r>
      <w:r w:rsidRPr="00FE75D0">
        <w:rPr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Pr="00FE75D0">
        <w:rPr>
          <w:sz w:val="28"/>
          <w:szCs w:val="28"/>
          <w:lang w:eastAsia="ar-SA"/>
        </w:rPr>
        <w:t>;</w:t>
      </w:r>
    </w:p>
    <w:p w14:paraId="05A4992D" w14:textId="77777777" w:rsidR="00FE75D0" w:rsidRPr="00FE75D0" w:rsidRDefault="00FE75D0" w:rsidP="00FE75D0">
      <w:pPr>
        <w:suppressAutoHyphens/>
        <w:rPr>
          <w:sz w:val="28"/>
          <w:szCs w:val="28"/>
          <w:lang w:eastAsia="ar-SA"/>
        </w:rPr>
      </w:pPr>
      <w:r w:rsidRPr="00FE75D0">
        <w:rPr>
          <w:rFonts w:eastAsia="Verdana"/>
          <w:b/>
          <w:sz w:val="28"/>
          <w:szCs w:val="28"/>
          <w:lang w:eastAsia="ar-SA"/>
        </w:rPr>
        <w:t xml:space="preserve">    </w:t>
      </w:r>
      <w:r w:rsidRPr="00FE75D0">
        <w:rPr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16950B9F" w14:textId="77777777" w:rsidR="00FE75D0" w:rsidRPr="00FE75D0" w:rsidRDefault="00FE75D0" w:rsidP="00FE75D0">
      <w:pPr>
        <w:suppressAutoHyphens/>
        <w:rPr>
          <w:b/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    -</w:t>
      </w:r>
      <w:r w:rsidRPr="00FE75D0">
        <w:rPr>
          <w:b/>
          <w:bCs/>
          <w:sz w:val="28"/>
          <w:szCs w:val="28"/>
          <w:lang w:eastAsia="ar-SA"/>
        </w:rPr>
        <w:t xml:space="preserve"> очистка лесополос.</w:t>
      </w:r>
    </w:p>
    <w:p w14:paraId="6EEB960B" w14:textId="77777777" w:rsidR="00FE75D0" w:rsidRPr="00FE75D0" w:rsidRDefault="00FE75D0" w:rsidP="00FE75D0">
      <w:pPr>
        <w:suppressAutoHyphens/>
        <w:jc w:val="center"/>
        <w:rPr>
          <w:rFonts w:ascii="Verdana" w:hAnsi="Verdana" w:cs="Verdana"/>
          <w:b/>
          <w:sz w:val="20"/>
          <w:szCs w:val="20"/>
          <w:lang w:eastAsia="ar-SA"/>
        </w:rPr>
      </w:pPr>
    </w:p>
    <w:p w14:paraId="5EE8288B" w14:textId="77777777" w:rsidR="00FE75D0" w:rsidRPr="00FE75D0" w:rsidRDefault="00FE75D0" w:rsidP="00FE75D0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0B6842C7" w14:textId="77777777" w:rsidR="00FE75D0" w:rsidRPr="00FE75D0" w:rsidRDefault="00FE75D0" w:rsidP="00FE75D0">
      <w:pPr>
        <w:suppressAutoHyphens/>
        <w:jc w:val="center"/>
        <w:rPr>
          <w:b/>
          <w:sz w:val="28"/>
          <w:szCs w:val="28"/>
          <w:lang w:eastAsia="ar-SA"/>
        </w:rPr>
      </w:pPr>
      <w:r w:rsidRPr="00FE75D0">
        <w:rPr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39D67D72" w14:textId="77777777" w:rsidR="00FE75D0" w:rsidRPr="00FE75D0" w:rsidRDefault="00FE75D0" w:rsidP="00FE75D0">
      <w:pPr>
        <w:suppressAutoHyphens/>
        <w:jc w:val="center"/>
        <w:rPr>
          <w:b/>
          <w:sz w:val="28"/>
          <w:szCs w:val="28"/>
        </w:rPr>
      </w:pPr>
      <w:r w:rsidRPr="00FE75D0">
        <w:rPr>
          <w:b/>
          <w:sz w:val="28"/>
          <w:szCs w:val="28"/>
        </w:rPr>
        <w:t>по пожарной безопасности</w:t>
      </w:r>
    </w:p>
    <w:p w14:paraId="74975E3F" w14:textId="77777777" w:rsidR="00FE75D0" w:rsidRPr="00FE75D0" w:rsidRDefault="00FE75D0" w:rsidP="00FE75D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E077CF0" w14:textId="77777777" w:rsidR="00FE75D0" w:rsidRPr="00FE75D0" w:rsidRDefault="00FE75D0" w:rsidP="00FE75D0">
      <w:pPr>
        <w:suppressAutoHyphens/>
        <w:jc w:val="both"/>
        <w:rPr>
          <w:b/>
          <w:sz w:val="28"/>
          <w:szCs w:val="28"/>
          <w:u w:val="single"/>
          <w:lang w:eastAsia="ar-SA"/>
        </w:rPr>
      </w:pPr>
      <w:r w:rsidRPr="00FE75D0">
        <w:rPr>
          <w:sz w:val="28"/>
          <w:szCs w:val="28"/>
          <w:lang w:eastAsia="ar-SA"/>
        </w:rPr>
        <w:t xml:space="preserve">    На территории </w:t>
      </w:r>
      <w:proofErr w:type="spellStart"/>
      <w:r w:rsidRPr="00FE75D0">
        <w:rPr>
          <w:sz w:val="28"/>
          <w:szCs w:val="28"/>
          <w:lang w:eastAsia="ar-SA"/>
        </w:rPr>
        <w:t>Лысогорского</w:t>
      </w:r>
      <w:proofErr w:type="spellEnd"/>
      <w:r w:rsidRPr="00FE75D0">
        <w:rPr>
          <w:sz w:val="28"/>
          <w:szCs w:val="28"/>
          <w:lang w:eastAsia="ar-SA"/>
        </w:rPr>
        <w:t xml:space="preserve"> сельского поселения за 6 месяцев </w:t>
      </w:r>
      <w:r w:rsidRPr="00FE75D0">
        <w:rPr>
          <w:b/>
          <w:sz w:val="28"/>
          <w:szCs w:val="28"/>
          <w:u w:val="single"/>
          <w:lang w:eastAsia="ar-SA"/>
        </w:rPr>
        <w:t xml:space="preserve">2023 г. зарегистрировано - 2 пожара. </w:t>
      </w:r>
    </w:p>
    <w:p w14:paraId="3050EC50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    Проведено 4 заседания КЧС и ПБ </w:t>
      </w:r>
      <w:proofErr w:type="spellStart"/>
      <w:r w:rsidRPr="00FE75D0">
        <w:rPr>
          <w:sz w:val="28"/>
          <w:szCs w:val="28"/>
          <w:lang w:eastAsia="ar-SA"/>
        </w:rPr>
        <w:t>Лысогорского</w:t>
      </w:r>
      <w:proofErr w:type="spellEnd"/>
      <w:r w:rsidRPr="00FE75D0">
        <w:rPr>
          <w:sz w:val="28"/>
          <w:szCs w:val="28"/>
          <w:lang w:eastAsia="ar-SA"/>
        </w:rPr>
        <w:t xml:space="preserve"> сельского поселения.</w:t>
      </w:r>
    </w:p>
    <w:p w14:paraId="2B868CE9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  <w:r w:rsidRPr="00FE75D0">
        <w:rPr>
          <w:color w:val="FF0000"/>
          <w:sz w:val="28"/>
          <w:szCs w:val="28"/>
          <w:lang w:eastAsia="ar-SA"/>
        </w:rPr>
        <w:t xml:space="preserve">     </w:t>
      </w:r>
      <w:r w:rsidRPr="00FE75D0">
        <w:rPr>
          <w:sz w:val="28"/>
          <w:szCs w:val="28"/>
          <w:lang w:eastAsia="ar-SA"/>
        </w:rPr>
        <w:t xml:space="preserve">На территории поселения места для организованного купания не определены, в связи с чем, установлены на водоемах знаки </w:t>
      </w:r>
      <w:r w:rsidRPr="00FE75D0">
        <w:rPr>
          <w:b/>
          <w:sz w:val="28"/>
          <w:szCs w:val="28"/>
          <w:lang w:eastAsia="ar-SA"/>
        </w:rPr>
        <w:t>«Купание запрещено»</w:t>
      </w:r>
      <w:r w:rsidRPr="00FE75D0">
        <w:rPr>
          <w:sz w:val="28"/>
          <w:szCs w:val="28"/>
          <w:lang w:eastAsia="ar-SA"/>
        </w:rPr>
        <w:t>.</w:t>
      </w:r>
    </w:p>
    <w:p w14:paraId="63D883EF" w14:textId="77777777" w:rsidR="00FE75D0" w:rsidRPr="00FE75D0" w:rsidRDefault="00FE75D0" w:rsidP="00FE75D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FE75D0">
        <w:rPr>
          <w:color w:val="FF0000"/>
          <w:sz w:val="28"/>
          <w:szCs w:val="28"/>
          <w:lang w:eastAsia="ar-SA"/>
        </w:rPr>
        <w:lastRenderedPageBreak/>
        <w:t xml:space="preserve">     </w:t>
      </w:r>
      <w:r w:rsidRPr="00FE75D0">
        <w:rPr>
          <w:sz w:val="28"/>
          <w:szCs w:val="28"/>
          <w:lang w:eastAsia="ar-SA"/>
        </w:rPr>
        <w:t xml:space="preserve">Проведено 5 рейдов по водным объектам поселения с целью соблюдения правил поведения людей на водных объектах.     </w:t>
      </w:r>
    </w:p>
    <w:p w14:paraId="044A57FF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     Рабочей группой Администрации </w:t>
      </w:r>
      <w:proofErr w:type="spellStart"/>
      <w:r w:rsidRPr="00FE75D0">
        <w:rPr>
          <w:sz w:val="28"/>
          <w:szCs w:val="28"/>
          <w:lang w:eastAsia="ar-SA"/>
        </w:rPr>
        <w:t>Лысогорского</w:t>
      </w:r>
      <w:proofErr w:type="spellEnd"/>
      <w:r w:rsidRPr="00FE75D0">
        <w:rPr>
          <w:sz w:val="28"/>
          <w:szCs w:val="28"/>
          <w:lang w:eastAsia="ar-SA"/>
        </w:rPr>
        <w:t xml:space="preserve"> сельского поселения 6 месяцев 2023 г. было выявлено и уничтожено 2 очага дикорастущей конопли общей площадью 7 м кв. </w:t>
      </w:r>
    </w:p>
    <w:p w14:paraId="331E81E4" w14:textId="77777777" w:rsidR="00FE75D0" w:rsidRPr="00FE75D0" w:rsidRDefault="00FE75D0" w:rsidP="00FE75D0">
      <w:pPr>
        <w:suppressAutoHyphens/>
        <w:jc w:val="both"/>
        <w:rPr>
          <w:sz w:val="28"/>
          <w:szCs w:val="28"/>
          <w:lang w:eastAsia="ar-SA"/>
        </w:rPr>
      </w:pPr>
      <w:r w:rsidRPr="00FE75D0">
        <w:rPr>
          <w:sz w:val="28"/>
          <w:szCs w:val="28"/>
          <w:lang w:eastAsia="ar-SA"/>
        </w:rPr>
        <w:t xml:space="preserve">     В 8 домах, мест проживания многодетных семей, </w:t>
      </w:r>
      <w:proofErr w:type="gramStart"/>
      <w:r w:rsidRPr="00FE75D0">
        <w:rPr>
          <w:sz w:val="28"/>
          <w:szCs w:val="28"/>
          <w:lang w:eastAsia="ar-SA"/>
        </w:rPr>
        <w:t>семей, попавших в трудную жизненную ситуацию проведены</w:t>
      </w:r>
      <w:proofErr w:type="gramEnd"/>
      <w:r w:rsidRPr="00FE75D0">
        <w:rPr>
          <w:sz w:val="28"/>
          <w:szCs w:val="28"/>
          <w:lang w:eastAsia="ar-SA"/>
        </w:rPr>
        <w:t xml:space="preserve"> профилактические мероприятия на предмет </w:t>
      </w:r>
      <w:proofErr w:type="spellStart"/>
      <w:r w:rsidRPr="00FE75D0">
        <w:rPr>
          <w:sz w:val="28"/>
          <w:szCs w:val="28"/>
          <w:lang w:eastAsia="ar-SA"/>
        </w:rPr>
        <w:t>пожаробезопасного</w:t>
      </w:r>
      <w:proofErr w:type="spellEnd"/>
      <w:r w:rsidRPr="00FE75D0">
        <w:rPr>
          <w:sz w:val="28"/>
          <w:szCs w:val="28"/>
          <w:lang w:eastAsia="ar-SA"/>
        </w:rPr>
        <w:t xml:space="preserve"> состояния помещений. В результате данных мероприятий, в 8 домах были проверены установленные пожарные </w:t>
      </w:r>
      <w:proofErr w:type="spellStart"/>
      <w:r w:rsidRPr="00FE75D0">
        <w:rPr>
          <w:sz w:val="28"/>
          <w:szCs w:val="28"/>
          <w:lang w:eastAsia="ar-SA"/>
        </w:rPr>
        <w:t>извещатели</w:t>
      </w:r>
      <w:proofErr w:type="spellEnd"/>
      <w:r w:rsidRPr="00FE75D0">
        <w:rPr>
          <w:sz w:val="28"/>
          <w:szCs w:val="28"/>
          <w:lang w:eastAsia="ar-SA"/>
        </w:rPr>
        <w:t>, ведется журнал проверок.</w:t>
      </w:r>
    </w:p>
    <w:p w14:paraId="3469E0C5" w14:textId="77777777" w:rsidR="00FE75D0" w:rsidRPr="00FE75D0" w:rsidRDefault="00FE75D0" w:rsidP="00FE75D0">
      <w:pPr>
        <w:jc w:val="both"/>
        <w:rPr>
          <w:sz w:val="28"/>
          <w:szCs w:val="28"/>
        </w:rPr>
      </w:pPr>
    </w:p>
    <w:p w14:paraId="5CE0B058" w14:textId="77777777" w:rsidR="00FE75D0" w:rsidRPr="00FE75D0" w:rsidRDefault="00FE75D0" w:rsidP="00FE75D0">
      <w:pPr>
        <w:jc w:val="center"/>
        <w:rPr>
          <w:b/>
          <w:sz w:val="28"/>
          <w:szCs w:val="28"/>
        </w:rPr>
      </w:pPr>
      <w:r w:rsidRPr="00FE75D0">
        <w:rPr>
          <w:b/>
          <w:sz w:val="28"/>
          <w:szCs w:val="28"/>
        </w:rPr>
        <w:t xml:space="preserve"> по земельным и имущественным отношениям</w:t>
      </w:r>
    </w:p>
    <w:p w14:paraId="32DA0473" w14:textId="77777777" w:rsidR="00FE75D0" w:rsidRPr="00FE75D0" w:rsidRDefault="00FE75D0" w:rsidP="00FE75D0"/>
    <w:p w14:paraId="70E97981" w14:textId="77777777" w:rsidR="00FE75D0" w:rsidRPr="00FE75D0" w:rsidRDefault="00FE75D0" w:rsidP="00FE75D0">
      <w:pPr>
        <w:ind w:firstLine="708"/>
        <w:rPr>
          <w:sz w:val="28"/>
          <w:szCs w:val="28"/>
        </w:rPr>
      </w:pPr>
      <w:r w:rsidRPr="00FE75D0">
        <w:rPr>
          <w:sz w:val="28"/>
          <w:szCs w:val="28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47E73FE0" w14:textId="77777777" w:rsidR="00FE75D0" w:rsidRPr="00FE75D0" w:rsidRDefault="00FE75D0" w:rsidP="00FE75D0"/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FE75D0" w:rsidRPr="00FE75D0" w14:paraId="01BB4ED7" w14:textId="77777777" w:rsidTr="00D04D02">
        <w:tc>
          <w:tcPr>
            <w:tcW w:w="1068" w:type="dxa"/>
          </w:tcPr>
          <w:p w14:paraId="0D8A5184" w14:textId="77777777" w:rsidR="00FE75D0" w:rsidRPr="00FE75D0" w:rsidRDefault="00FE75D0" w:rsidP="00FE75D0">
            <w:r w:rsidRPr="00FE75D0">
              <w:t xml:space="preserve">№ </w:t>
            </w:r>
            <w:proofErr w:type="gramStart"/>
            <w:r w:rsidRPr="00FE75D0">
              <w:t>п</w:t>
            </w:r>
            <w:proofErr w:type="gramEnd"/>
            <w:r w:rsidRPr="00FE75D0">
              <w:t>/п</w:t>
            </w:r>
          </w:p>
        </w:tc>
        <w:tc>
          <w:tcPr>
            <w:tcW w:w="3474" w:type="dxa"/>
          </w:tcPr>
          <w:p w14:paraId="0E65DFF7" w14:textId="77777777" w:rsidR="00FE75D0" w:rsidRPr="00FE75D0" w:rsidRDefault="00FE75D0" w:rsidP="00FE75D0">
            <w:r w:rsidRPr="00FE75D0">
              <w:t>Наименование нас</w:t>
            </w:r>
            <w:proofErr w:type="gramStart"/>
            <w:r w:rsidRPr="00FE75D0">
              <w:t>.</w:t>
            </w:r>
            <w:proofErr w:type="gramEnd"/>
            <w:r w:rsidRPr="00FE75D0">
              <w:t xml:space="preserve"> </w:t>
            </w:r>
            <w:proofErr w:type="gramStart"/>
            <w:r w:rsidRPr="00FE75D0">
              <w:t>п</w:t>
            </w:r>
            <w:proofErr w:type="gramEnd"/>
            <w:r w:rsidRPr="00FE75D0">
              <w:t>ункта</w:t>
            </w:r>
          </w:p>
        </w:tc>
        <w:tc>
          <w:tcPr>
            <w:tcW w:w="2268" w:type="dxa"/>
          </w:tcPr>
          <w:p w14:paraId="754DC43E" w14:textId="77777777" w:rsidR="00FE75D0" w:rsidRPr="00FE75D0" w:rsidRDefault="00FE75D0" w:rsidP="00FE75D0">
            <w:r w:rsidRPr="00FE75D0">
              <w:t>За 1-е полугодие 2022г/2023г</w:t>
            </w:r>
          </w:p>
          <w:p w14:paraId="436E8399" w14:textId="77777777" w:rsidR="00FE75D0" w:rsidRPr="00FE75D0" w:rsidRDefault="00FE75D0" w:rsidP="00FE75D0">
            <w:pPr>
              <w:jc w:val="center"/>
            </w:pPr>
            <w:r w:rsidRPr="00FE75D0">
              <w:t xml:space="preserve">Кол-во, </w:t>
            </w:r>
            <w:proofErr w:type="spellStart"/>
            <w:proofErr w:type="gramStart"/>
            <w:r w:rsidRPr="00FE75D0">
              <w:t>шт</w:t>
            </w:r>
            <w:proofErr w:type="spellEnd"/>
            <w:proofErr w:type="gramEnd"/>
          </w:p>
        </w:tc>
      </w:tr>
      <w:tr w:rsidR="00FE75D0" w:rsidRPr="00FE75D0" w14:paraId="318CF87B" w14:textId="77777777" w:rsidTr="00D04D02">
        <w:tc>
          <w:tcPr>
            <w:tcW w:w="1068" w:type="dxa"/>
          </w:tcPr>
          <w:p w14:paraId="09CC41CF" w14:textId="77777777" w:rsidR="00FE75D0" w:rsidRPr="00FE75D0" w:rsidRDefault="00FE75D0" w:rsidP="00FE75D0">
            <w:r w:rsidRPr="00FE75D0">
              <w:t>1</w:t>
            </w:r>
          </w:p>
        </w:tc>
        <w:tc>
          <w:tcPr>
            <w:tcW w:w="3474" w:type="dxa"/>
          </w:tcPr>
          <w:p w14:paraId="7C056269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Лысогорка</w:t>
            </w:r>
            <w:proofErr w:type="spellEnd"/>
          </w:p>
        </w:tc>
        <w:tc>
          <w:tcPr>
            <w:tcW w:w="2268" w:type="dxa"/>
          </w:tcPr>
          <w:p w14:paraId="759D6086" w14:textId="77777777" w:rsidR="00FE75D0" w:rsidRPr="00FE75D0" w:rsidRDefault="00FE75D0" w:rsidP="00FE75D0">
            <w:pPr>
              <w:jc w:val="center"/>
            </w:pPr>
            <w:r w:rsidRPr="00FE75D0">
              <w:t>1/3</w:t>
            </w:r>
          </w:p>
        </w:tc>
      </w:tr>
      <w:tr w:rsidR="00FE75D0" w:rsidRPr="00FE75D0" w14:paraId="49A3DB1F" w14:textId="77777777" w:rsidTr="00D04D02">
        <w:tc>
          <w:tcPr>
            <w:tcW w:w="1068" w:type="dxa"/>
          </w:tcPr>
          <w:p w14:paraId="08254DA5" w14:textId="77777777" w:rsidR="00FE75D0" w:rsidRPr="00FE75D0" w:rsidRDefault="00FE75D0" w:rsidP="00FE75D0">
            <w:r w:rsidRPr="00FE75D0">
              <w:t>2</w:t>
            </w:r>
          </w:p>
        </w:tc>
        <w:tc>
          <w:tcPr>
            <w:tcW w:w="3474" w:type="dxa"/>
          </w:tcPr>
          <w:p w14:paraId="1A2066F2" w14:textId="77777777" w:rsidR="00FE75D0" w:rsidRPr="00FE75D0" w:rsidRDefault="00FE75D0" w:rsidP="00FE75D0">
            <w:r w:rsidRPr="00FE75D0">
              <w:t>х. Крюково</w:t>
            </w:r>
          </w:p>
        </w:tc>
        <w:tc>
          <w:tcPr>
            <w:tcW w:w="2268" w:type="dxa"/>
          </w:tcPr>
          <w:p w14:paraId="681A07A3" w14:textId="77777777" w:rsidR="00FE75D0" w:rsidRPr="00FE75D0" w:rsidRDefault="00FE75D0" w:rsidP="00FE75D0">
            <w:pPr>
              <w:jc w:val="center"/>
            </w:pPr>
            <w:r w:rsidRPr="00FE75D0">
              <w:t>0/0</w:t>
            </w:r>
          </w:p>
        </w:tc>
      </w:tr>
      <w:tr w:rsidR="00FE75D0" w:rsidRPr="00FE75D0" w14:paraId="635C39C6" w14:textId="77777777" w:rsidTr="00D04D02">
        <w:tc>
          <w:tcPr>
            <w:tcW w:w="1068" w:type="dxa"/>
          </w:tcPr>
          <w:p w14:paraId="2E1A051C" w14:textId="77777777" w:rsidR="00FE75D0" w:rsidRPr="00FE75D0" w:rsidRDefault="00FE75D0" w:rsidP="00FE75D0">
            <w:r w:rsidRPr="00FE75D0">
              <w:t>3</w:t>
            </w:r>
          </w:p>
        </w:tc>
        <w:tc>
          <w:tcPr>
            <w:tcW w:w="3474" w:type="dxa"/>
          </w:tcPr>
          <w:p w14:paraId="3742DCA3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Новиковка</w:t>
            </w:r>
            <w:proofErr w:type="spellEnd"/>
          </w:p>
        </w:tc>
        <w:tc>
          <w:tcPr>
            <w:tcW w:w="2268" w:type="dxa"/>
          </w:tcPr>
          <w:p w14:paraId="1B172E69" w14:textId="77777777" w:rsidR="00FE75D0" w:rsidRPr="00FE75D0" w:rsidRDefault="00FE75D0" w:rsidP="00FE75D0">
            <w:r w:rsidRPr="00FE75D0">
              <w:t xml:space="preserve">             1/0</w:t>
            </w:r>
          </w:p>
        </w:tc>
      </w:tr>
      <w:tr w:rsidR="00FE75D0" w:rsidRPr="00FE75D0" w14:paraId="34144CD8" w14:textId="77777777" w:rsidTr="00D04D02">
        <w:tc>
          <w:tcPr>
            <w:tcW w:w="1068" w:type="dxa"/>
          </w:tcPr>
          <w:p w14:paraId="642153A5" w14:textId="77777777" w:rsidR="00FE75D0" w:rsidRPr="00FE75D0" w:rsidRDefault="00FE75D0" w:rsidP="00FE75D0">
            <w:r w:rsidRPr="00FE75D0">
              <w:t>4</w:t>
            </w:r>
          </w:p>
        </w:tc>
        <w:tc>
          <w:tcPr>
            <w:tcW w:w="3474" w:type="dxa"/>
          </w:tcPr>
          <w:p w14:paraId="6D92BE4D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Новоспасовка</w:t>
            </w:r>
            <w:proofErr w:type="spellEnd"/>
          </w:p>
        </w:tc>
        <w:tc>
          <w:tcPr>
            <w:tcW w:w="2268" w:type="dxa"/>
          </w:tcPr>
          <w:p w14:paraId="319B7640" w14:textId="77777777" w:rsidR="00FE75D0" w:rsidRPr="00FE75D0" w:rsidRDefault="00FE75D0" w:rsidP="00FE75D0">
            <w:pPr>
              <w:jc w:val="center"/>
            </w:pPr>
            <w:r w:rsidRPr="00FE75D0">
              <w:t>0/0</w:t>
            </w:r>
          </w:p>
        </w:tc>
      </w:tr>
      <w:tr w:rsidR="00FE75D0" w:rsidRPr="00FE75D0" w14:paraId="196058F8" w14:textId="77777777" w:rsidTr="00D04D02">
        <w:tc>
          <w:tcPr>
            <w:tcW w:w="4542" w:type="dxa"/>
            <w:gridSpan w:val="2"/>
          </w:tcPr>
          <w:p w14:paraId="09D4BAE9" w14:textId="77777777" w:rsidR="00FE75D0" w:rsidRPr="00FE75D0" w:rsidRDefault="00FE75D0" w:rsidP="00FE75D0">
            <w:pPr>
              <w:rPr>
                <w:b/>
              </w:rPr>
            </w:pPr>
            <w:r w:rsidRPr="00FE75D0">
              <w:rPr>
                <w:b/>
              </w:rPr>
              <w:t>ИТОГО:</w:t>
            </w:r>
          </w:p>
        </w:tc>
        <w:tc>
          <w:tcPr>
            <w:tcW w:w="2268" w:type="dxa"/>
          </w:tcPr>
          <w:p w14:paraId="41133836" w14:textId="77777777" w:rsidR="00FE75D0" w:rsidRPr="00FE75D0" w:rsidRDefault="00FE75D0" w:rsidP="00FE75D0">
            <w:pPr>
              <w:jc w:val="center"/>
              <w:rPr>
                <w:b/>
              </w:rPr>
            </w:pPr>
            <w:r w:rsidRPr="00FE75D0">
              <w:rPr>
                <w:b/>
              </w:rPr>
              <w:t>2/3</w:t>
            </w:r>
          </w:p>
        </w:tc>
      </w:tr>
    </w:tbl>
    <w:p w14:paraId="2041E468" w14:textId="77777777" w:rsidR="00FE75D0" w:rsidRPr="00FE75D0" w:rsidRDefault="00FE75D0" w:rsidP="00FE75D0">
      <w:pPr>
        <w:rPr>
          <w:sz w:val="28"/>
          <w:szCs w:val="28"/>
        </w:rPr>
      </w:pPr>
      <w:r w:rsidRPr="00FE75D0">
        <w:br w:type="textWrapping" w:clear="all"/>
      </w:r>
    </w:p>
    <w:p w14:paraId="1AE43A1B" w14:textId="77777777" w:rsidR="00FE75D0" w:rsidRPr="00FE75D0" w:rsidRDefault="00FE75D0" w:rsidP="00FE75D0">
      <w:pPr>
        <w:ind w:left="284" w:firstLine="284"/>
        <w:rPr>
          <w:sz w:val="28"/>
          <w:szCs w:val="28"/>
        </w:rPr>
      </w:pPr>
      <w:r w:rsidRPr="00FE75D0">
        <w:rPr>
          <w:sz w:val="28"/>
          <w:szCs w:val="28"/>
        </w:rPr>
        <w:t xml:space="preserve">Выдано выписок из </w:t>
      </w:r>
      <w:proofErr w:type="spellStart"/>
      <w:r w:rsidRPr="00FE75D0">
        <w:rPr>
          <w:sz w:val="28"/>
          <w:szCs w:val="28"/>
        </w:rPr>
        <w:t>похозяйственной</w:t>
      </w:r>
      <w:proofErr w:type="spellEnd"/>
      <w:r w:rsidRPr="00FE75D0">
        <w:rPr>
          <w:sz w:val="28"/>
          <w:szCs w:val="28"/>
        </w:rPr>
        <w:t xml:space="preserve"> книги о наличии у граждан права на земельный участок:</w:t>
      </w:r>
    </w:p>
    <w:p w14:paraId="4095ECDC" w14:textId="77777777" w:rsidR="00FE75D0" w:rsidRPr="00FE75D0" w:rsidRDefault="00FE75D0" w:rsidP="00FE75D0">
      <w:pPr>
        <w:ind w:left="284" w:firstLine="284"/>
        <w:rPr>
          <w:sz w:val="28"/>
          <w:szCs w:val="28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FE75D0" w:rsidRPr="00FE75D0" w14:paraId="09410138" w14:textId="77777777" w:rsidTr="00D04D02">
        <w:tc>
          <w:tcPr>
            <w:tcW w:w="818" w:type="dxa"/>
          </w:tcPr>
          <w:p w14:paraId="52AC7F99" w14:textId="77777777" w:rsidR="00FE75D0" w:rsidRPr="00FE75D0" w:rsidRDefault="00FE75D0" w:rsidP="00FE75D0">
            <w:r w:rsidRPr="00FE75D0">
              <w:t xml:space="preserve">№ </w:t>
            </w:r>
            <w:proofErr w:type="gramStart"/>
            <w:r w:rsidRPr="00FE75D0">
              <w:t>п</w:t>
            </w:r>
            <w:proofErr w:type="gramEnd"/>
            <w:r w:rsidRPr="00FE75D0">
              <w:t>/п</w:t>
            </w:r>
          </w:p>
        </w:tc>
        <w:tc>
          <w:tcPr>
            <w:tcW w:w="3476" w:type="dxa"/>
          </w:tcPr>
          <w:p w14:paraId="3EA7FBF4" w14:textId="77777777" w:rsidR="00FE75D0" w:rsidRPr="00FE75D0" w:rsidRDefault="00FE75D0" w:rsidP="00FE75D0">
            <w:r w:rsidRPr="00FE75D0">
              <w:t>Наименование нас</w:t>
            </w:r>
            <w:proofErr w:type="gramStart"/>
            <w:r w:rsidRPr="00FE75D0">
              <w:t>.</w:t>
            </w:r>
            <w:proofErr w:type="gramEnd"/>
            <w:r w:rsidRPr="00FE75D0">
              <w:t xml:space="preserve"> </w:t>
            </w:r>
            <w:proofErr w:type="gramStart"/>
            <w:r w:rsidRPr="00FE75D0">
              <w:t>п</w:t>
            </w:r>
            <w:proofErr w:type="gramEnd"/>
            <w:r w:rsidRPr="00FE75D0">
              <w:t>ункта</w:t>
            </w:r>
          </w:p>
        </w:tc>
        <w:tc>
          <w:tcPr>
            <w:tcW w:w="2268" w:type="dxa"/>
          </w:tcPr>
          <w:p w14:paraId="4D79A4A5" w14:textId="77777777" w:rsidR="00FE75D0" w:rsidRPr="00FE75D0" w:rsidRDefault="00FE75D0" w:rsidP="00FE75D0">
            <w:r w:rsidRPr="00FE75D0">
              <w:t>За 1-е полугодие</w:t>
            </w:r>
          </w:p>
          <w:p w14:paraId="4EAE2216" w14:textId="77777777" w:rsidR="00FE75D0" w:rsidRPr="00FE75D0" w:rsidRDefault="00FE75D0" w:rsidP="00FE75D0">
            <w:r w:rsidRPr="00FE75D0">
              <w:t xml:space="preserve">   2022г/2023г</w:t>
            </w:r>
          </w:p>
          <w:p w14:paraId="095E7F29" w14:textId="77777777" w:rsidR="00FE75D0" w:rsidRPr="00FE75D0" w:rsidRDefault="00FE75D0" w:rsidP="00FE75D0">
            <w:r w:rsidRPr="00FE75D0">
              <w:t xml:space="preserve">     Кол-во, </w:t>
            </w:r>
            <w:proofErr w:type="spellStart"/>
            <w:proofErr w:type="gramStart"/>
            <w:r w:rsidRPr="00FE75D0">
              <w:t>шт</w:t>
            </w:r>
            <w:proofErr w:type="spellEnd"/>
            <w:proofErr w:type="gramEnd"/>
          </w:p>
        </w:tc>
      </w:tr>
      <w:tr w:rsidR="00FE75D0" w:rsidRPr="00FE75D0" w14:paraId="5BE65F09" w14:textId="77777777" w:rsidTr="00D04D02">
        <w:tc>
          <w:tcPr>
            <w:tcW w:w="818" w:type="dxa"/>
          </w:tcPr>
          <w:p w14:paraId="1DD87319" w14:textId="77777777" w:rsidR="00FE75D0" w:rsidRPr="00FE75D0" w:rsidRDefault="00FE75D0" w:rsidP="00FE75D0">
            <w:r w:rsidRPr="00FE75D0">
              <w:t>1</w:t>
            </w:r>
          </w:p>
        </w:tc>
        <w:tc>
          <w:tcPr>
            <w:tcW w:w="3476" w:type="dxa"/>
          </w:tcPr>
          <w:p w14:paraId="13C450F0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Лысогорка</w:t>
            </w:r>
            <w:proofErr w:type="spellEnd"/>
          </w:p>
        </w:tc>
        <w:tc>
          <w:tcPr>
            <w:tcW w:w="2268" w:type="dxa"/>
          </w:tcPr>
          <w:p w14:paraId="6D61CC45" w14:textId="77777777" w:rsidR="00FE75D0" w:rsidRPr="00FE75D0" w:rsidRDefault="00FE75D0" w:rsidP="00FE75D0">
            <w:pPr>
              <w:jc w:val="center"/>
            </w:pPr>
            <w:r w:rsidRPr="00FE75D0">
              <w:t>8/17</w:t>
            </w:r>
          </w:p>
        </w:tc>
      </w:tr>
      <w:tr w:rsidR="00FE75D0" w:rsidRPr="00FE75D0" w14:paraId="68A2579A" w14:textId="77777777" w:rsidTr="00D04D02">
        <w:tc>
          <w:tcPr>
            <w:tcW w:w="818" w:type="dxa"/>
          </w:tcPr>
          <w:p w14:paraId="2FD8D2BC" w14:textId="77777777" w:rsidR="00FE75D0" w:rsidRPr="00FE75D0" w:rsidRDefault="00FE75D0" w:rsidP="00FE75D0">
            <w:r w:rsidRPr="00FE75D0">
              <w:t>2</w:t>
            </w:r>
          </w:p>
        </w:tc>
        <w:tc>
          <w:tcPr>
            <w:tcW w:w="3476" w:type="dxa"/>
          </w:tcPr>
          <w:p w14:paraId="2C193071" w14:textId="77777777" w:rsidR="00FE75D0" w:rsidRPr="00FE75D0" w:rsidRDefault="00FE75D0" w:rsidP="00FE75D0">
            <w:r w:rsidRPr="00FE75D0">
              <w:t>х. Крюково</w:t>
            </w:r>
          </w:p>
        </w:tc>
        <w:tc>
          <w:tcPr>
            <w:tcW w:w="2268" w:type="dxa"/>
          </w:tcPr>
          <w:p w14:paraId="5D643717" w14:textId="77777777" w:rsidR="00FE75D0" w:rsidRPr="00FE75D0" w:rsidRDefault="00FE75D0" w:rsidP="00FE75D0">
            <w:pPr>
              <w:jc w:val="center"/>
            </w:pPr>
            <w:r w:rsidRPr="00FE75D0">
              <w:t>4/8</w:t>
            </w:r>
          </w:p>
        </w:tc>
      </w:tr>
      <w:tr w:rsidR="00FE75D0" w:rsidRPr="00FE75D0" w14:paraId="324DCA54" w14:textId="77777777" w:rsidTr="00D04D02">
        <w:tc>
          <w:tcPr>
            <w:tcW w:w="818" w:type="dxa"/>
          </w:tcPr>
          <w:p w14:paraId="37079E84" w14:textId="77777777" w:rsidR="00FE75D0" w:rsidRPr="00FE75D0" w:rsidRDefault="00FE75D0" w:rsidP="00FE75D0">
            <w:r w:rsidRPr="00FE75D0">
              <w:t>3</w:t>
            </w:r>
          </w:p>
        </w:tc>
        <w:tc>
          <w:tcPr>
            <w:tcW w:w="3476" w:type="dxa"/>
          </w:tcPr>
          <w:p w14:paraId="3A58F330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Новиковка</w:t>
            </w:r>
            <w:proofErr w:type="spellEnd"/>
          </w:p>
        </w:tc>
        <w:tc>
          <w:tcPr>
            <w:tcW w:w="2268" w:type="dxa"/>
          </w:tcPr>
          <w:p w14:paraId="01764BFD" w14:textId="77777777" w:rsidR="00FE75D0" w:rsidRPr="00FE75D0" w:rsidRDefault="00FE75D0" w:rsidP="00FE75D0">
            <w:pPr>
              <w:tabs>
                <w:tab w:val="left" w:pos="750"/>
                <w:tab w:val="center" w:pos="1026"/>
              </w:tabs>
            </w:pPr>
            <w:r w:rsidRPr="00FE75D0">
              <w:tab/>
              <w:t xml:space="preserve">  0/2</w:t>
            </w:r>
          </w:p>
        </w:tc>
      </w:tr>
      <w:tr w:rsidR="00FE75D0" w:rsidRPr="00FE75D0" w14:paraId="6D403EBE" w14:textId="77777777" w:rsidTr="00D04D02">
        <w:tc>
          <w:tcPr>
            <w:tcW w:w="818" w:type="dxa"/>
          </w:tcPr>
          <w:p w14:paraId="6D57D2CE" w14:textId="77777777" w:rsidR="00FE75D0" w:rsidRPr="00FE75D0" w:rsidRDefault="00FE75D0" w:rsidP="00FE75D0">
            <w:r w:rsidRPr="00FE75D0">
              <w:t>4</w:t>
            </w:r>
          </w:p>
        </w:tc>
        <w:tc>
          <w:tcPr>
            <w:tcW w:w="3476" w:type="dxa"/>
          </w:tcPr>
          <w:p w14:paraId="5D3F0974" w14:textId="77777777" w:rsidR="00FE75D0" w:rsidRPr="00FE75D0" w:rsidRDefault="00FE75D0" w:rsidP="00FE75D0">
            <w:r w:rsidRPr="00FE75D0">
              <w:t xml:space="preserve">с. </w:t>
            </w:r>
            <w:proofErr w:type="spellStart"/>
            <w:r w:rsidRPr="00FE75D0">
              <w:t>Новоспасовка</w:t>
            </w:r>
            <w:proofErr w:type="spellEnd"/>
          </w:p>
        </w:tc>
        <w:tc>
          <w:tcPr>
            <w:tcW w:w="2268" w:type="dxa"/>
          </w:tcPr>
          <w:p w14:paraId="565A9CDA" w14:textId="77777777" w:rsidR="00FE75D0" w:rsidRPr="00FE75D0" w:rsidRDefault="00FE75D0" w:rsidP="00FE75D0">
            <w:pPr>
              <w:jc w:val="center"/>
            </w:pPr>
            <w:r w:rsidRPr="00FE75D0">
              <w:t>0/0</w:t>
            </w:r>
          </w:p>
        </w:tc>
      </w:tr>
      <w:tr w:rsidR="00FE75D0" w:rsidRPr="00FE75D0" w14:paraId="4E575476" w14:textId="77777777" w:rsidTr="00D04D02">
        <w:tc>
          <w:tcPr>
            <w:tcW w:w="818" w:type="dxa"/>
          </w:tcPr>
          <w:p w14:paraId="54B40046" w14:textId="77777777" w:rsidR="00FE75D0" w:rsidRPr="00FE75D0" w:rsidRDefault="00FE75D0" w:rsidP="00FE75D0">
            <w:r w:rsidRPr="00FE75D0">
              <w:t>5.</w:t>
            </w:r>
          </w:p>
        </w:tc>
        <w:tc>
          <w:tcPr>
            <w:tcW w:w="3476" w:type="dxa"/>
          </w:tcPr>
          <w:p w14:paraId="187B6402" w14:textId="77777777" w:rsidR="00FE75D0" w:rsidRPr="00FE75D0" w:rsidRDefault="00FE75D0" w:rsidP="00FE75D0">
            <w:r w:rsidRPr="00FE75D0">
              <w:t xml:space="preserve">х. </w:t>
            </w:r>
            <w:proofErr w:type="spellStart"/>
            <w:r w:rsidRPr="00FE75D0">
              <w:t>Решетовка</w:t>
            </w:r>
            <w:proofErr w:type="spellEnd"/>
          </w:p>
        </w:tc>
        <w:tc>
          <w:tcPr>
            <w:tcW w:w="2268" w:type="dxa"/>
          </w:tcPr>
          <w:p w14:paraId="50B86DC1" w14:textId="77777777" w:rsidR="00FE75D0" w:rsidRPr="00FE75D0" w:rsidRDefault="00FE75D0" w:rsidP="00FE75D0">
            <w:pPr>
              <w:jc w:val="center"/>
            </w:pPr>
            <w:r w:rsidRPr="00FE75D0">
              <w:t>0/0</w:t>
            </w:r>
          </w:p>
        </w:tc>
      </w:tr>
      <w:tr w:rsidR="00FE75D0" w:rsidRPr="00FE75D0" w14:paraId="5567383E" w14:textId="77777777" w:rsidTr="00D04D02">
        <w:tc>
          <w:tcPr>
            <w:tcW w:w="818" w:type="dxa"/>
          </w:tcPr>
          <w:p w14:paraId="07501A6C" w14:textId="77777777" w:rsidR="00FE75D0" w:rsidRPr="00FE75D0" w:rsidRDefault="00FE75D0" w:rsidP="00FE75D0">
            <w:r w:rsidRPr="00FE75D0">
              <w:t>6.</w:t>
            </w:r>
          </w:p>
        </w:tc>
        <w:tc>
          <w:tcPr>
            <w:tcW w:w="3476" w:type="dxa"/>
          </w:tcPr>
          <w:p w14:paraId="271255C3" w14:textId="77777777" w:rsidR="00FE75D0" w:rsidRPr="00FE75D0" w:rsidRDefault="00FE75D0" w:rsidP="00FE75D0">
            <w:r w:rsidRPr="00FE75D0">
              <w:t xml:space="preserve">х. </w:t>
            </w:r>
            <w:proofErr w:type="gramStart"/>
            <w:r w:rsidRPr="00FE75D0"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0570D9FB" w14:textId="77777777" w:rsidR="00FE75D0" w:rsidRPr="00FE75D0" w:rsidRDefault="00FE75D0" w:rsidP="00FE75D0">
            <w:pPr>
              <w:jc w:val="center"/>
            </w:pPr>
            <w:r w:rsidRPr="00FE75D0">
              <w:t>0/0</w:t>
            </w:r>
          </w:p>
        </w:tc>
      </w:tr>
      <w:tr w:rsidR="00FE75D0" w:rsidRPr="00FE75D0" w14:paraId="3ED5B243" w14:textId="77777777" w:rsidTr="00D04D02">
        <w:tc>
          <w:tcPr>
            <w:tcW w:w="4294" w:type="dxa"/>
            <w:gridSpan w:val="2"/>
          </w:tcPr>
          <w:p w14:paraId="73E575FE" w14:textId="77777777" w:rsidR="00FE75D0" w:rsidRPr="00FE75D0" w:rsidRDefault="00FE75D0" w:rsidP="00FE75D0">
            <w:r w:rsidRPr="00FE75D0">
              <w:t>ИТОГО:</w:t>
            </w:r>
          </w:p>
        </w:tc>
        <w:tc>
          <w:tcPr>
            <w:tcW w:w="2268" w:type="dxa"/>
          </w:tcPr>
          <w:p w14:paraId="44EC7873" w14:textId="77777777" w:rsidR="00FE75D0" w:rsidRPr="00FE75D0" w:rsidRDefault="00FE75D0" w:rsidP="00FE75D0">
            <w:pPr>
              <w:jc w:val="center"/>
              <w:rPr>
                <w:b/>
              </w:rPr>
            </w:pPr>
            <w:r w:rsidRPr="00FE75D0">
              <w:rPr>
                <w:b/>
              </w:rPr>
              <w:t>12/27</w:t>
            </w:r>
          </w:p>
        </w:tc>
      </w:tr>
    </w:tbl>
    <w:p w14:paraId="2724900E" w14:textId="77777777" w:rsidR="00FE75D0" w:rsidRPr="00FE75D0" w:rsidRDefault="00FE75D0" w:rsidP="00FE75D0">
      <w:pPr>
        <w:ind w:firstLine="1134"/>
        <w:jc w:val="both"/>
        <w:rPr>
          <w:bCs/>
        </w:rPr>
      </w:pPr>
    </w:p>
    <w:p w14:paraId="40B72926" w14:textId="77777777" w:rsidR="00FE75D0" w:rsidRPr="00FE75D0" w:rsidRDefault="00FE75D0" w:rsidP="00FE75D0">
      <w:pPr>
        <w:ind w:firstLine="708"/>
        <w:jc w:val="both"/>
        <w:rPr>
          <w:color w:val="000000"/>
          <w:sz w:val="28"/>
          <w:szCs w:val="28"/>
        </w:rPr>
      </w:pPr>
      <w:r w:rsidRPr="00FE75D0">
        <w:rPr>
          <w:bCs/>
          <w:sz w:val="28"/>
          <w:szCs w:val="28"/>
        </w:rPr>
        <w:t xml:space="preserve">Поступило 49 извещений </w:t>
      </w:r>
      <w:r w:rsidRPr="00FE75D0">
        <w:rPr>
          <w:color w:val="000000"/>
          <w:sz w:val="28"/>
          <w:szCs w:val="28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</w:t>
      </w:r>
      <w:proofErr w:type="spellStart"/>
      <w:r w:rsidRPr="00FE75D0">
        <w:rPr>
          <w:color w:val="000000"/>
          <w:sz w:val="28"/>
          <w:szCs w:val="28"/>
        </w:rPr>
        <w:t>Лысогорское</w:t>
      </w:r>
      <w:proofErr w:type="spellEnd"/>
      <w:r w:rsidRPr="00FE75D0">
        <w:rPr>
          <w:color w:val="000000"/>
          <w:sz w:val="28"/>
          <w:szCs w:val="28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4DB27C42" w14:textId="77777777" w:rsidR="00FE75D0" w:rsidRPr="00FE75D0" w:rsidRDefault="00FE75D0" w:rsidP="00FE75D0">
      <w:pPr>
        <w:ind w:firstLine="708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 xml:space="preserve">По результатам рейдов составлено и направлено для рассмотрения в административную комиссию Куйбышевского района 2 протокола об </w:t>
      </w:r>
      <w:r w:rsidRPr="00FE75D0">
        <w:rPr>
          <w:color w:val="000000"/>
          <w:sz w:val="28"/>
          <w:szCs w:val="28"/>
        </w:rPr>
        <w:lastRenderedPageBreak/>
        <w:t xml:space="preserve">административных правонарушениях за нарушение Правил содержания, выпаса и прогона сельскохозяйственных животных и птицы на территории </w:t>
      </w:r>
      <w:proofErr w:type="spellStart"/>
      <w:r w:rsidRPr="00FE75D0">
        <w:rPr>
          <w:color w:val="000000"/>
          <w:sz w:val="28"/>
          <w:szCs w:val="28"/>
        </w:rPr>
        <w:t>Лысогорского</w:t>
      </w:r>
      <w:proofErr w:type="spellEnd"/>
      <w:r w:rsidRPr="00FE75D0">
        <w:rPr>
          <w:color w:val="000000"/>
          <w:sz w:val="28"/>
          <w:szCs w:val="28"/>
        </w:rPr>
        <w:t xml:space="preserve"> сельского поселения, направлено 5 писем об устранении административных правонарушений.</w:t>
      </w:r>
    </w:p>
    <w:p w14:paraId="5355C791" w14:textId="77777777" w:rsidR="00FE75D0" w:rsidRPr="00FE75D0" w:rsidRDefault="00FE75D0" w:rsidP="00FE75D0">
      <w:pPr>
        <w:tabs>
          <w:tab w:val="left" w:pos="709"/>
        </w:tabs>
        <w:ind w:right="-6"/>
        <w:jc w:val="both"/>
        <w:rPr>
          <w:rFonts w:eastAsia="Calibri"/>
          <w:sz w:val="28"/>
          <w:szCs w:val="28"/>
        </w:rPr>
      </w:pPr>
      <w:r w:rsidRPr="00FE75D0">
        <w:rPr>
          <w:sz w:val="28"/>
          <w:szCs w:val="28"/>
        </w:rPr>
        <w:tab/>
      </w:r>
      <w:r w:rsidRPr="00FE75D0">
        <w:rPr>
          <w:rFonts w:eastAsia="Calibri"/>
          <w:sz w:val="28"/>
          <w:szCs w:val="28"/>
        </w:rPr>
        <w:t>Снятие с учета граждан в качестве нуждающихся в жилых помещениях, в связи с утратой основания – 4 семьи.</w:t>
      </w:r>
    </w:p>
    <w:p w14:paraId="1CD5EC7B" w14:textId="77777777" w:rsidR="00FE75D0" w:rsidRPr="00FE75D0" w:rsidRDefault="00FE75D0" w:rsidP="00FE75D0">
      <w:pPr>
        <w:ind w:firstLine="708"/>
        <w:rPr>
          <w:sz w:val="28"/>
          <w:szCs w:val="28"/>
        </w:rPr>
      </w:pPr>
      <w:r w:rsidRPr="00FE75D0">
        <w:rPr>
          <w:sz w:val="28"/>
          <w:szCs w:val="28"/>
        </w:rPr>
        <w:t xml:space="preserve"> Выполнение запросов посредством доступа к ФГИС ЕГРН  в количестве </w:t>
      </w:r>
      <w:r w:rsidRPr="00FE75D0">
        <w:rPr>
          <w:color w:val="333333"/>
          <w:sz w:val="28"/>
          <w:szCs w:val="28"/>
          <w:shd w:val="clear" w:color="auto" w:fill="FFFFFF"/>
        </w:rPr>
        <w:t xml:space="preserve"> 85 </w:t>
      </w:r>
      <w:proofErr w:type="spellStart"/>
      <w:proofErr w:type="gramStart"/>
      <w:r w:rsidRPr="00FE75D0">
        <w:rPr>
          <w:color w:val="333333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FE75D0">
        <w:rPr>
          <w:color w:val="333333"/>
          <w:sz w:val="28"/>
          <w:szCs w:val="28"/>
          <w:shd w:val="clear" w:color="auto" w:fill="FFFFFF"/>
        </w:rPr>
        <w:t>;</w:t>
      </w:r>
    </w:p>
    <w:p w14:paraId="55DDE640" w14:textId="77777777" w:rsidR="00FE75D0" w:rsidRPr="00FE75D0" w:rsidRDefault="00FE75D0" w:rsidP="00FE75D0">
      <w:pPr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 </w:t>
      </w:r>
      <w:r w:rsidRPr="00FE75D0">
        <w:rPr>
          <w:sz w:val="28"/>
          <w:szCs w:val="28"/>
        </w:rPr>
        <w:tab/>
      </w:r>
    </w:p>
    <w:p w14:paraId="3CD70E9A" w14:textId="77777777" w:rsidR="00FE75D0" w:rsidRPr="00FE75D0" w:rsidRDefault="00FE75D0" w:rsidP="00FE75D0">
      <w:pPr>
        <w:tabs>
          <w:tab w:val="left" w:pos="709"/>
        </w:tabs>
        <w:ind w:right="-6"/>
        <w:jc w:val="both"/>
        <w:rPr>
          <w:sz w:val="28"/>
          <w:szCs w:val="28"/>
        </w:rPr>
      </w:pPr>
      <w:r w:rsidRPr="00FE75D0">
        <w:rPr>
          <w:sz w:val="28"/>
          <w:szCs w:val="28"/>
        </w:rPr>
        <w:t>Заключено 2 договора безвозмездного пользования имуществом, находящимся в собственности муниципального образования «</w:t>
      </w:r>
      <w:proofErr w:type="spellStart"/>
      <w:r w:rsidRPr="00FE75D0">
        <w:rPr>
          <w:sz w:val="28"/>
          <w:szCs w:val="28"/>
        </w:rPr>
        <w:t>Лысогорское</w:t>
      </w:r>
      <w:proofErr w:type="spellEnd"/>
      <w:r w:rsidRPr="00FE75D0">
        <w:rPr>
          <w:sz w:val="28"/>
          <w:szCs w:val="28"/>
        </w:rPr>
        <w:t xml:space="preserve"> сельское поселение» без проведения торгов;</w:t>
      </w:r>
    </w:p>
    <w:p w14:paraId="2157EC42" w14:textId="77777777" w:rsidR="00FE75D0" w:rsidRPr="00FE75D0" w:rsidRDefault="00FE75D0" w:rsidP="00FE75D0">
      <w:pPr>
        <w:rPr>
          <w:sz w:val="28"/>
          <w:szCs w:val="28"/>
        </w:rPr>
      </w:pPr>
    </w:p>
    <w:p w14:paraId="450F704D" w14:textId="77777777" w:rsidR="00FE75D0" w:rsidRPr="00FE75D0" w:rsidRDefault="00FE75D0" w:rsidP="00FE75D0">
      <w:pPr>
        <w:jc w:val="both"/>
        <w:rPr>
          <w:sz w:val="28"/>
          <w:szCs w:val="28"/>
        </w:rPr>
      </w:pPr>
      <w:r w:rsidRPr="00FE75D0">
        <w:rPr>
          <w:sz w:val="28"/>
          <w:szCs w:val="28"/>
        </w:rPr>
        <w:t>По результатам работ по выявлению правообладателей ранее учтенных объектов недвижимости в целях побуждения их к учетно-регистрационным действиям было зарегистрировано  20 объектов, снято с кадастрового учета 15 объектов.</w:t>
      </w:r>
    </w:p>
    <w:p w14:paraId="7C540905" w14:textId="77777777" w:rsidR="00FE75D0" w:rsidRPr="00FE75D0" w:rsidRDefault="00FE75D0" w:rsidP="00FE75D0">
      <w:pPr>
        <w:rPr>
          <w:rFonts w:ascii="Calibri" w:eastAsia="Calibri" w:hAnsi="Calibri"/>
          <w:sz w:val="28"/>
          <w:szCs w:val="28"/>
          <w:lang w:eastAsia="en-US"/>
        </w:rPr>
      </w:pPr>
    </w:p>
    <w:p w14:paraId="3EEAF6DC" w14:textId="77777777" w:rsidR="00FE75D0" w:rsidRPr="00FE75D0" w:rsidRDefault="00FE75D0" w:rsidP="00FE75D0">
      <w:pPr>
        <w:jc w:val="center"/>
        <w:rPr>
          <w:b/>
          <w:sz w:val="28"/>
          <w:szCs w:val="28"/>
        </w:rPr>
      </w:pPr>
      <w:r w:rsidRPr="00FE75D0">
        <w:rPr>
          <w:b/>
          <w:sz w:val="28"/>
          <w:szCs w:val="28"/>
        </w:rPr>
        <w:t>по делопроизводству, правовой и кадровой работе</w:t>
      </w:r>
    </w:p>
    <w:p w14:paraId="570D1B14" w14:textId="77777777" w:rsidR="00FE75D0" w:rsidRPr="00FE75D0" w:rsidRDefault="00FE75D0" w:rsidP="00FE75D0">
      <w:pPr>
        <w:jc w:val="center"/>
        <w:rPr>
          <w:b/>
          <w:sz w:val="28"/>
          <w:szCs w:val="28"/>
        </w:rPr>
      </w:pPr>
    </w:p>
    <w:p w14:paraId="2CD4C135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7904DA27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Основное внимание уделялось работе с населением. </w:t>
      </w:r>
    </w:p>
    <w:p w14:paraId="4A320A72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7CC7900D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За первое полугодие 2023 год в Администрацию </w:t>
      </w:r>
      <w:proofErr w:type="spellStart"/>
      <w:r w:rsidRPr="00FE75D0">
        <w:rPr>
          <w:sz w:val="28"/>
          <w:szCs w:val="28"/>
        </w:rPr>
        <w:t>Лысогорского</w:t>
      </w:r>
      <w:proofErr w:type="spellEnd"/>
      <w:r w:rsidRPr="00FE75D0">
        <w:rPr>
          <w:sz w:val="28"/>
          <w:szCs w:val="28"/>
        </w:rPr>
        <w:t xml:space="preserve"> сельского поселения поступило </w:t>
      </w:r>
      <w:r w:rsidRPr="00FE75D0">
        <w:rPr>
          <w:b/>
          <w:sz w:val="28"/>
          <w:szCs w:val="28"/>
        </w:rPr>
        <w:t>2</w:t>
      </w:r>
      <w:r w:rsidRPr="00FE75D0">
        <w:rPr>
          <w:sz w:val="28"/>
          <w:szCs w:val="28"/>
        </w:rPr>
        <w:t xml:space="preserve"> обращения граждан (письменных). </w:t>
      </w:r>
    </w:p>
    <w:p w14:paraId="0EEE3E5C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FE75D0">
        <w:rPr>
          <w:sz w:val="28"/>
          <w:szCs w:val="28"/>
        </w:rPr>
        <w:t>похозяйственной</w:t>
      </w:r>
      <w:proofErr w:type="spellEnd"/>
      <w:r w:rsidRPr="00FE75D0">
        <w:rPr>
          <w:sz w:val="28"/>
          <w:szCs w:val="28"/>
        </w:rPr>
        <w:t xml:space="preserve"> книги о наличии земельного участка, выписка из </w:t>
      </w:r>
      <w:proofErr w:type="spellStart"/>
      <w:r w:rsidRPr="00FE75D0">
        <w:rPr>
          <w:sz w:val="28"/>
          <w:szCs w:val="28"/>
        </w:rPr>
        <w:t>похозяйственной</w:t>
      </w:r>
      <w:proofErr w:type="spellEnd"/>
      <w:r w:rsidRPr="00FE75D0">
        <w:rPr>
          <w:sz w:val="28"/>
          <w:szCs w:val="28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64DAF7CE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 w:rsidRPr="00FE75D0">
        <w:rPr>
          <w:sz w:val="28"/>
          <w:szCs w:val="28"/>
        </w:rPr>
        <w:t>в</w:t>
      </w:r>
      <w:proofErr w:type="gramEnd"/>
      <w:r w:rsidRPr="00FE75D0">
        <w:rPr>
          <w:sz w:val="28"/>
          <w:szCs w:val="28"/>
        </w:rPr>
        <w:t xml:space="preserve"> с. </w:t>
      </w:r>
      <w:proofErr w:type="spellStart"/>
      <w:r w:rsidRPr="00FE75D0">
        <w:rPr>
          <w:sz w:val="28"/>
          <w:szCs w:val="28"/>
        </w:rPr>
        <w:t>Лысогорка</w:t>
      </w:r>
      <w:proofErr w:type="spellEnd"/>
      <w:r w:rsidRPr="00FE75D0">
        <w:rPr>
          <w:sz w:val="28"/>
          <w:szCs w:val="28"/>
        </w:rPr>
        <w:t xml:space="preserve">. Граждане могут направить свои обращения на почтовый или электронный адрес </w:t>
      </w:r>
      <w:proofErr w:type="spellStart"/>
      <w:r w:rsidRPr="00FE75D0">
        <w:rPr>
          <w:sz w:val="28"/>
          <w:szCs w:val="28"/>
        </w:rPr>
        <w:t>Лысогорского</w:t>
      </w:r>
      <w:proofErr w:type="spellEnd"/>
      <w:r w:rsidRPr="00FE75D0">
        <w:rPr>
          <w:sz w:val="28"/>
          <w:szCs w:val="28"/>
        </w:rPr>
        <w:t xml:space="preserve"> сельского поселения (</w:t>
      </w:r>
      <w:r w:rsidRPr="00FE75D0">
        <w:rPr>
          <w:sz w:val="28"/>
          <w:szCs w:val="28"/>
          <w:u w:val="single"/>
        </w:rPr>
        <w:t>sp19205@</w:t>
      </w:r>
      <w:proofErr w:type="spellStart"/>
      <w:r w:rsidRPr="00FE75D0">
        <w:rPr>
          <w:sz w:val="28"/>
          <w:szCs w:val="28"/>
          <w:u w:val="single"/>
          <w:lang w:val="en-US"/>
        </w:rPr>
        <w:t>donpac</w:t>
      </w:r>
      <w:proofErr w:type="spellEnd"/>
      <w:r w:rsidRPr="00FE75D0">
        <w:rPr>
          <w:sz w:val="28"/>
          <w:szCs w:val="28"/>
          <w:u w:val="single"/>
        </w:rPr>
        <w:t>.</w:t>
      </w:r>
      <w:proofErr w:type="spellStart"/>
      <w:r w:rsidRPr="00FE75D0">
        <w:rPr>
          <w:sz w:val="28"/>
          <w:szCs w:val="28"/>
          <w:u w:val="single"/>
        </w:rPr>
        <w:t>ru</w:t>
      </w:r>
      <w:proofErr w:type="spellEnd"/>
      <w:r w:rsidRPr="00FE75D0">
        <w:rPr>
          <w:sz w:val="28"/>
          <w:szCs w:val="28"/>
        </w:rPr>
        <w:t xml:space="preserve"> или </w:t>
      </w:r>
      <w:proofErr w:type="spellStart"/>
      <w:r w:rsidRPr="00FE75D0">
        <w:rPr>
          <w:sz w:val="28"/>
          <w:szCs w:val="28"/>
          <w:u w:val="single"/>
          <w:lang w:val="en-US"/>
        </w:rPr>
        <w:t>lsp</w:t>
      </w:r>
      <w:proofErr w:type="spellEnd"/>
      <w:r w:rsidRPr="00FE75D0">
        <w:rPr>
          <w:sz w:val="28"/>
          <w:szCs w:val="28"/>
          <w:u w:val="single"/>
        </w:rPr>
        <w:t>-</w:t>
      </w:r>
      <w:proofErr w:type="spellStart"/>
      <w:r w:rsidRPr="00FE75D0">
        <w:rPr>
          <w:sz w:val="28"/>
          <w:szCs w:val="28"/>
          <w:u w:val="single"/>
          <w:lang w:val="en-US"/>
        </w:rPr>
        <w:t>adm</w:t>
      </w:r>
      <w:proofErr w:type="spellEnd"/>
      <w:r w:rsidRPr="00FE75D0">
        <w:rPr>
          <w:sz w:val="28"/>
          <w:szCs w:val="28"/>
          <w:u w:val="single"/>
        </w:rPr>
        <w:t>@</w:t>
      </w:r>
      <w:r w:rsidRPr="00FE75D0">
        <w:rPr>
          <w:sz w:val="28"/>
          <w:szCs w:val="28"/>
          <w:u w:val="single"/>
          <w:lang w:val="en-US"/>
        </w:rPr>
        <w:t>mail</w:t>
      </w:r>
      <w:r w:rsidRPr="00FE75D0">
        <w:rPr>
          <w:sz w:val="28"/>
          <w:szCs w:val="28"/>
          <w:u w:val="single"/>
        </w:rPr>
        <w:t>.</w:t>
      </w:r>
      <w:proofErr w:type="spellStart"/>
      <w:r w:rsidRPr="00FE75D0">
        <w:rPr>
          <w:sz w:val="28"/>
          <w:szCs w:val="28"/>
          <w:u w:val="single"/>
          <w:lang w:val="en-US"/>
        </w:rPr>
        <w:t>ru</w:t>
      </w:r>
      <w:proofErr w:type="spellEnd"/>
      <w:r w:rsidRPr="00FE75D0">
        <w:rPr>
          <w:sz w:val="28"/>
          <w:szCs w:val="28"/>
        </w:rPr>
        <w:t>).</w:t>
      </w:r>
    </w:p>
    <w:p w14:paraId="3F61965E" w14:textId="77777777" w:rsidR="00FE75D0" w:rsidRPr="00FE75D0" w:rsidRDefault="00FE75D0" w:rsidP="00FE75D0">
      <w:pPr>
        <w:jc w:val="both"/>
        <w:rPr>
          <w:sz w:val="28"/>
          <w:szCs w:val="28"/>
        </w:rPr>
      </w:pPr>
    </w:p>
    <w:p w14:paraId="1DD269A5" w14:textId="77777777" w:rsidR="00FE75D0" w:rsidRPr="00FE75D0" w:rsidRDefault="00FE75D0" w:rsidP="00FE75D0">
      <w:pPr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E75D0" w:rsidRPr="00FE75D0" w14:paraId="1573DDC9" w14:textId="77777777" w:rsidTr="00D04D02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9C16" w14:textId="77777777" w:rsidR="00FE75D0" w:rsidRPr="00FE75D0" w:rsidRDefault="00FE75D0" w:rsidP="00FE75D0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lastRenderedPageBreak/>
              <w:t>Выдано</w:t>
            </w:r>
            <w:r w:rsidRPr="00FE75D0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B3DD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 xml:space="preserve">За 1 полугодие </w:t>
            </w:r>
          </w:p>
        </w:tc>
      </w:tr>
      <w:tr w:rsidR="00FE75D0" w:rsidRPr="00FE75D0" w14:paraId="6C7ACCFE" w14:textId="77777777" w:rsidTr="00D04D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9D9" w14:textId="77777777" w:rsidR="00FE75D0" w:rsidRPr="00FE75D0" w:rsidRDefault="00FE75D0" w:rsidP="00FE75D0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BA8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2022 / 2023</w:t>
            </w:r>
          </w:p>
        </w:tc>
      </w:tr>
      <w:tr w:rsidR="00FE75D0" w:rsidRPr="00FE75D0" w14:paraId="1C04AD62" w14:textId="77777777" w:rsidTr="00D04D0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89F" w14:textId="77777777" w:rsidR="00FE75D0" w:rsidRPr="00FE75D0" w:rsidRDefault="00FE75D0" w:rsidP="00FE75D0">
            <w:pPr>
              <w:jc w:val="both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586B" w14:textId="77777777" w:rsidR="00FE75D0" w:rsidRPr="00FE75D0" w:rsidRDefault="00FE75D0" w:rsidP="00FE75D0">
            <w:pPr>
              <w:ind w:hanging="61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 xml:space="preserve">    216</w:t>
            </w:r>
            <w:r w:rsidRPr="00FE75D0">
              <w:rPr>
                <w:color w:val="FF0000"/>
                <w:sz w:val="28"/>
                <w:szCs w:val="28"/>
              </w:rPr>
              <w:t xml:space="preserve"> /</w:t>
            </w:r>
            <w:r w:rsidRPr="00FE75D0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E75D0">
              <w:rPr>
                <w:b/>
                <w:sz w:val="28"/>
                <w:szCs w:val="28"/>
              </w:rPr>
              <w:t>174</w:t>
            </w:r>
          </w:p>
        </w:tc>
      </w:tr>
    </w:tbl>
    <w:p w14:paraId="7A7C3807" w14:textId="77777777" w:rsidR="00FE75D0" w:rsidRPr="00FE75D0" w:rsidRDefault="00FE75D0" w:rsidP="00FE75D0">
      <w:pPr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E75D0" w:rsidRPr="00FE75D0" w14:paraId="0BED1D0B" w14:textId="77777777" w:rsidTr="00D04D02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E63ED" w14:textId="77777777" w:rsidR="00FE75D0" w:rsidRPr="00FE75D0" w:rsidRDefault="00FE75D0" w:rsidP="00FE75D0">
            <w:pPr>
              <w:ind w:firstLine="708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267C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1 полугодие</w:t>
            </w:r>
          </w:p>
        </w:tc>
      </w:tr>
      <w:tr w:rsidR="00FE75D0" w:rsidRPr="00FE75D0" w14:paraId="42C89DDC" w14:textId="77777777" w:rsidTr="00D04D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F91A" w14:textId="77777777" w:rsidR="00FE75D0" w:rsidRPr="00FE75D0" w:rsidRDefault="00FE75D0" w:rsidP="00FE75D0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693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2022 / 2023</w:t>
            </w:r>
          </w:p>
        </w:tc>
      </w:tr>
      <w:tr w:rsidR="00FE75D0" w:rsidRPr="00FE75D0" w14:paraId="47F268C5" w14:textId="77777777" w:rsidTr="00D04D02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D33" w14:textId="77777777" w:rsidR="00FE75D0" w:rsidRPr="00FE75D0" w:rsidRDefault="00FE75D0" w:rsidP="00FE75D0">
            <w:pPr>
              <w:jc w:val="both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F3EB" w14:textId="77777777" w:rsidR="00FE75D0" w:rsidRPr="00FE75D0" w:rsidRDefault="00FE75D0" w:rsidP="00FE75D0">
            <w:pPr>
              <w:ind w:hanging="9"/>
              <w:jc w:val="center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40 /</w:t>
            </w:r>
            <w:r w:rsidRPr="00FE75D0">
              <w:rPr>
                <w:b/>
                <w:sz w:val="28"/>
                <w:szCs w:val="28"/>
              </w:rPr>
              <w:t xml:space="preserve"> 38</w:t>
            </w:r>
          </w:p>
        </w:tc>
      </w:tr>
      <w:tr w:rsidR="00FE75D0" w:rsidRPr="00FE75D0" w14:paraId="28366178" w14:textId="77777777" w:rsidTr="00D04D02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4B5" w14:textId="77777777" w:rsidR="00FE75D0" w:rsidRPr="00FE75D0" w:rsidRDefault="00FE75D0" w:rsidP="00FE75D0">
            <w:pPr>
              <w:jc w:val="both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 xml:space="preserve">Распоряжений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171C" w14:textId="77777777" w:rsidR="00FE75D0" w:rsidRPr="00FE75D0" w:rsidRDefault="00FE75D0" w:rsidP="00FE75D0">
            <w:pPr>
              <w:ind w:hanging="9"/>
              <w:jc w:val="center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16 /</w:t>
            </w:r>
            <w:r w:rsidRPr="00FE75D0">
              <w:rPr>
                <w:b/>
                <w:sz w:val="28"/>
                <w:szCs w:val="28"/>
              </w:rPr>
              <w:t xml:space="preserve"> 15</w:t>
            </w:r>
          </w:p>
        </w:tc>
      </w:tr>
      <w:tr w:rsidR="00FE75D0" w:rsidRPr="00FE75D0" w14:paraId="372167A8" w14:textId="77777777" w:rsidTr="00D04D02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955" w14:textId="77777777" w:rsidR="00FE75D0" w:rsidRPr="00FE75D0" w:rsidRDefault="00FE75D0" w:rsidP="00FE75D0">
            <w:pPr>
              <w:jc w:val="both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0953" w14:textId="77777777" w:rsidR="00FE75D0" w:rsidRPr="00FE75D0" w:rsidRDefault="00FE75D0" w:rsidP="00FE75D0">
            <w:pPr>
              <w:ind w:hanging="9"/>
              <w:jc w:val="center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13 /</w:t>
            </w:r>
            <w:r w:rsidRPr="00FE75D0">
              <w:rPr>
                <w:b/>
                <w:sz w:val="28"/>
                <w:szCs w:val="28"/>
              </w:rPr>
              <w:t xml:space="preserve"> 21</w:t>
            </w:r>
          </w:p>
        </w:tc>
      </w:tr>
    </w:tbl>
    <w:p w14:paraId="17925BD8" w14:textId="77777777" w:rsidR="00FE75D0" w:rsidRPr="00FE75D0" w:rsidRDefault="00FE75D0" w:rsidP="00FE75D0">
      <w:pPr>
        <w:ind w:firstLine="708"/>
        <w:jc w:val="both"/>
        <w:rPr>
          <w:sz w:val="16"/>
          <w:szCs w:val="16"/>
        </w:rPr>
      </w:pPr>
    </w:p>
    <w:p w14:paraId="64DA2FB4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>Нормативно-правовые акты ежемесячно направлялись в прокуратуру Куйбышевского района в порядке надзора.</w:t>
      </w:r>
    </w:p>
    <w:p w14:paraId="2164FC1C" w14:textId="77777777" w:rsidR="00FE75D0" w:rsidRPr="00FE75D0" w:rsidRDefault="00FE75D0" w:rsidP="00FE75D0">
      <w:pPr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E75D0" w:rsidRPr="00FE75D0" w14:paraId="1AB04DF6" w14:textId="77777777" w:rsidTr="00D04D02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89158" w14:textId="77777777" w:rsidR="00FE75D0" w:rsidRPr="00FE75D0" w:rsidRDefault="00FE75D0" w:rsidP="00FE75D0">
            <w:pPr>
              <w:ind w:firstLine="708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A846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b/>
                <w:sz w:val="28"/>
                <w:szCs w:val="28"/>
              </w:rPr>
              <w:t>1 полугодие</w:t>
            </w:r>
          </w:p>
        </w:tc>
      </w:tr>
      <w:tr w:rsidR="00FE75D0" w:rsidRPr="00FE75D0" w14:paraId="6E0FA142" w14:textId="77777777" w:rsidTr="00D04D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A99C" w14:textId="77777777" w:rsidR="00FE75D0" w:rsidRPr="00FE75D0" w:rsidRDefault="00FE75D0" w:rsidP="00FE75D0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E4E" w14:textId="77777777" w:rsidR="00FE75D0" w:rsidRPr="00FE75D0" w:rsidRDefault="00FE75D0" w:rsidP="00FE75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2022 /</w:t>
            </w:r>
            <w:r w:rsidRPr="00FE75D0">
              <w:rPr>
                <w:b/>
                <w:sz w:val="28"/>
                <w:szCs w:val="28"/>
              </w:rPr>
              <w:t xml:space="preserve"> 2023</w:t>
            </w:r>
          </w:p>
        </w:tc>
      </w:tr>
      <w:tr w:rsidR="00FE75D0" w:rsidRPr="00FE75D0" w14:paraId="7475EC78" w14:textId="77777777" w:rsidTr="00D04D02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29B" w14:textId="77777777" w:rsidR="00FE75D0" w:rsidRPr="00FE75D0" w:rsidRDefault="00FE75D0" w:rsidP="00FE75D0">
            <w:pPr>
              <w:jc w:val="both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2838" w14:textId="77777777" w:rsidR="00FE75D0" w:rsidRPr="00FE75D0" w:rsidRDefault="00FE75D0" w:rsidP="00FE75D0">
            <w:pPr>
              <w:ind w:hanging="9"/>
              <w:jc w:val="center"/>
              <w:rPr>
                <w:sz w:val="28"/>
                <w:szCs w:val="28"/>
              </w:rPr>
            </w:pPr>
            <w:r w:rsidRPr="00FE75D0">
              <w:rPr>
                <w:sz w:val="28"/>
                <w:szCs w:val="28"/>
              </w:rPr>
              <w:t>36 /</w:t>
            </w:r>
            <w:r w:rsidRPr="00FE75D0">
              <w:rPr>
                <w:b/>
                <w:sz w:val="28"/>
                <w:szCs w:val="28"/>
              </w:rPr>
              <w:t xml:space="preserve"> 64</w:t>
            </w:r>
          </w:p>
        </w:tc>
      </w:tr>
    </w:tbl>
    <w:p w14:paraId="6AFDA8A9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</w:p>
    <w:p w14:paraId="203C38FB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АО «Почта России», получение денег и компенсаций со счетов сберкассы, сдача земельных участков в аренду и получение арендной платы.</w:t>
      </w:r>
    </w:p>
    <w:p w14:paraId="4162CA14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Доверенности на продажу земельных участков, оформление завещаний с 01.09.2019 года Главой администрации </w:t>
      </w:r>
      <w:proofErr w:type="spellStart"/>
      <w:r w:rsidRPr="00FE75D0">
        <w:rPr>
          <w:sz w:val="28"/>
          <w:szCs w:val="28"/>
        </w:rPr>
        <w:t>Лысогорского</w:t>
      </w:r>
      <w:proofErr w:type="spellEnd"/>
      <w:r w:rsidRPr="00FE75D0">
        <w:rPr>
          <w:sz w:val="28"/>
          <w:szCs w:val="28"/>
        </w:rPr>
        <w:t xml:space="preserve">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 w:rsidRPr="00FE75D0">
        <w:rPr>
          <w:sz w:val="28"/>
          <w:szCs w:val="28"/>
        </w:rPr>
        <w:t>согласно</w:t>
      </w:r>
      <w:proofErr w:type="gramEnd"/>
      <w:r w:rsidRPr="00FE75D0">
        <w:rPr>
          <w:sz w:val="28"/>
          <w:szCs w:val="28"/>
        </w:rPr>
        <w:t xml:space="preserve"> утвержденной государственной пошлины.</w:t>
      </w:r>
    </w:p>
    <w:p w14:paraId="05EF3364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Должностными лицами ЛСП за 1 полугодие 2023 составлено 4 протоколов об административных правонарушениях: </w:t>
      </w:r>
    </w:p>
    <w:p w14:paraId="449339CD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>1 протокол по выжиганию сухой растительности, 3 по факту нарушения правил содержания домашних животных и птицы.</w:t>
      </w:r>
    </w:p>
    <w:p w14:paraId="5F1D4955" w14:textId="77777777" w:rsidR="00FE75D0" w:rsidRPr="00FE75D0" w:rsidRDefault="00FE75D0" w:rsidP="00FE75D0">
      <w:pPr>
        <w:ind w:firstLine="708"/>
        <w:jc w:val="both"/>
        <w:rPr>
          <w:sz w:val="28"/>
          <w:szCs w:val="28"/>
        </w:rPr>
      </w:pPr>
      <w:r w:rsidRPr="00FE75D0">
        <w:rPr>
          <w:sz w:val="28"/>
          <w:szCs w:val="28"/>
        </w:rPr>
        <w:t xml:space="preserve">Информация о деятельности Администрации </w:t>
      </w:r>
      <w:proofErr w:type="spellStart"/>
      <w:r w:rsidRPr="00FE75D0">
        <w:rPr>
          <w:sz w:val="28"/>
          <w:szCs w:val="28"/>
        </w:rPr>
        <w:t>Лысогорского</w:t>
      </w:r>
      <w:proofErr w:type="spellEnd"/>
      <w:r w:rsidRPr="00FE75D0">
        <w:rPr>
          <w:sz w:val="28"/>
          <w:szCs w:val="28"/>
        </w:rPr>
        <w:t xml:space="preserve"> сельского поселения размещается в сети Интернет на официальном сайте муниципального образования «</w:t>
      </w:r>
      <w:proofErr w:type="spellStart"/>
      <w:r w:rsidRPr="00FE75D0">
        <w:rPr>
          <w:sz w:val="28"/>
          <w:szCs w:val="28"/>
        </w:rPr>
        <w:t>Лысогорское</w:t>
      </w:r>
      <w:proofErr w:type="spellEnd"/>
      <w:r w:rsidRPr="00FE75D0">
        <w:rPr>
          <w:sz w:val="28"/>
          <w:szCs w:val="28"/>
        </w:rPr>
        <w:t xml:space="preserve">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 w:rsidRPr="00FE75D0">
        <w:rPr>
          <w:sz w:val="28"/>
          <w:szCs w:val="28"/>
        </w:rPr>
        <w:t xml:space="preserve">состоявшихся на территории поселения </w:t>
      </w:r>
      <w:bookmarkEnd w:id="1"/>
      <w:r w:rsidRPr="00FE75D0">
        <w:rPr>
          <w:sz w:val="28"/>
          <w:szCs w:val="28"/>
        </w:rPr>
        <w:t xml:space="preserve">по электронному адресу сайта - lsp-adm.ru. </w:t>
      </w:r>
    </w:p>
    <w:p w14:paraId="0193363F" w14:textId="77777777" w:rsidR="00FE75D0" w:rsidRPr="00FE75D0" w:rsidRDefault="00FE75D0" w:rsidP="00FE75D0">
      <w:pPr>
        <w:rPr>
          <w:sz w:val="28"/>
          <w:szCs w:val="28"/>
        </w:rPr>
      </w:pPr>
    </w:p>
    <w:p w14:paraId="0794C5BD" w14:textId="77777777" w:rsidR="00FE75D0" w:rsidRPr="00FE75D0" w:rsidRDefault="00FE75D0" w:rsidP="00FE75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75D0">
        <w:rPr>
          <w:rFonts w:eastAsia="Calibri"/>
          <w:b/>
          <w:sz w:val="28"/>
          <w:szCs w:val="28"/>
          <w:lang w:eastAsia="en-US"/>
        </w:rPr>
        <w:t>по закупкам</w:t>
      </w:r>
    </w:p>
    <w:p w14:paraId="717295A3" w14:textId="77777777" w:rsidR="00FE75D0" w:rsidRPr="00FE75D0" w:rsidRDefault="00FE75D0" w:rsidP="00FE75D0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0"/>
    <w:p w14:paraId="53E37979" w14:textId="77777777" w:rsidR="00FE75D0" w:rsidRPr="00FE75D0" w:rsidRDefault="00FE75D0" w:rsidP="00FE75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E75D0">
        <w:rPr>
          <w:rFonts w:eastAsia="Calibri"/>
          <w:sz w:val="28"/>
          <w:szCs w:val="28"/>
          <w:lang w:eastAsia="en-US"/>
        </w:rPr>
        <w:lastRenderedPageBreak/>
        <w:t xml:space="preserve">Администрацией </w:t>
      </w:r>
      <w:proofErr w:type="spellStart"/>
      <w:r w:rsidRPr="00FE75D0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FE75D0">
        <w:rPr>
          <w:rFonts w:eastAsia="Calibri"/>
          <w:sz w:val="28"/>
          <w:szCs w:val="28"/>
          <w:lang w:eastAsia="en-US"/>
        </w:rPr>
        <w:t xml:space="preserve"> поселения предусмотрено средств на осуществление закупок в 2023 году в размере  2392,0 тыс. руб.</w:t>
      </w:r>
    </w:p>
    <w:p w14:paraId="58B804BA" w14:textId="77777777" w:rsidR="00FE75D0" w:rsidRPr="00FE75D0" w:rsidRDefault="00FE75D0" w:rsidP="00FE75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E75D0">
        <w:rPr>
          <w:rFonts w:eastAsia="Calibri"/>
          <w:sz w:val="28"/>
          <w:szCs w:val="28"/>
          <w:lang w:eastAsia="en-US"/>
        </w:rPr>
        <w:t>За первое полугодие было заключено 63 контракта на сумму 1954,7 тыс. рублей;</w:t>
      </w:r>
    </w:p>
    <w:p w14:paraId="269A3162" w14:textId="77777777" w:rsidR="00FE75D0" w:rsidRPr="00FE75D0" w:rsidRDefault="00FE75D0" w:rsidP="00FE75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E75D0">
        <w:rPr>
          <w:rFonts w:eastAsia="Calibri"/>
          <w:sz w:val="28"/>
          <w:szCs w:val="28"/>
          <w:lang w:eastAsia="en-US"/>
        </w:rPr>
        <w:t>В том числе для приобретения коммунальных услуг заключено 5 контрактов на сумму 742,5 тыс. рублей.</w:t>
      </w:r>
    </w:p>
    <w:p w14:paraId="04653FF7" w14:textId="77777777" w:rsidR="00FE75D0" w:rsidRPr="00FE75D0" w:rsidRDefault="00FE75D0" w:rsidP="00FE75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E75D0">
        <w:rPr>
          <w:rFonts w:eastAsia="Calibri"/>
          <w:sz w:val="28"/>
          <w:szCs w:val="28"/>
          <w:lang w:eastAsia="en-US"/>
        </w:rPr>
        <w:t>На региональном сайте малых закупок размещено 14 закупок на сумму             494,5 тыс. руб.</w:t>
      </w:r>
    </w:p>
    <w:p w14:paraId="3B53A585" w14:textId="77777777" w:rsidR="00FE75D0" w:rsidRPr="00FE75D0" w:rsidRDefault="00FE75D0" w:rsidP="00FE75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E75D0">
        <w:rPr>
          <w:rFonts w:eastAsia="Calibri"/>
          <w:sz w:val="28"/>
          <w:szCs w:val="28"/>
          <w:lang w:eastAsia="en-US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FE75D0">
        <w:rPr>
          <w:rFonts w:eastAsia="Calibri"/>
          <w:sz w:val="28"/>
          <w:szCs w:val="28"/>
          <w:lang w:eastAsia="en-US"/>
        </w:rPr>
        <w:t>нужд Ростовской области Постановления Правительства Ростовской области</w:t>
      </w:r>
      <w:proofErr w:type="gramEnd"/>
      <w:r w:rsidRPr="00FE75D0">
        <w:rPr>
          <w:rFonts w:eastAsia="Calibri"/>
          <w:sz w:val="28"/>
          <w:szCs w:val="28"/>
          <w:lang w:eastAsia="en-US"/>
        </w:rPr>
        <w:t xml:space="preserve"> от 30.05.2018 № 355 было заключено 44 контракта на сумму 717,7 тыс. </w:t>
      </w:r>
      <w:proofErr w:type="spellStart"/>
      <w:r w:rsidRPr="00FE75D0">
        <w:rPr>
          <w:rFonts w:eastAsia="Calibri"/>
          <w:sz w:val="28"/>
          <w:szCs w:val="28"/>
          <w:lang w:eastAsia="en-US"/>
        </w:rPr>
        <w:t>руб</w:t>
      </w:r>
      <w:proofErr w:type="spellEnd"/>
    </w:p>
    <w:p w14:paraId="1301C167" w14:textId="77777777" w:rsidR="00FE75D0" w:rsidRPr="00FE75D0" w:rsidRDefault="00FE75D0" w:rsidP="00FE75D0">
      <w:pPr>
        <w:ind w:firstLine="709"/>
        <w:jc w:val="both"/>
        <w:rPr>
          <w:sz w:val="28"/>
          <w:szCs w:val="28"/>
        </w:rPr>
      </w:pPr>
    </w:p>
    <w:p w14:paraId="456536FA" w14:textId="77777777" w:rsidR="00FE75D0" w:rsidRPr="00FE75D0" w:rsidRDefault="00FE75D0" w:rsidP="00FE75D0">
      <w:pPr>
        <w:jc w:val="center"/>
        <w:rPr>
          <w:b/>
          <w:color w:val="000000"/>
          <w:sz w:val="28"/>
          <w:szCs w:val="28"/>
        </w:rPr>
      </w:pPr>
      <w:r w:rsidRPr="00FE75D0">
        <w:rPr>
          <w:b/>
          <w:color w:val="000000"/>
          <w:sz w:val="28"/>
          <w:szCs w:val="28"/>
        </w:rPr>
        <w:t xml:space="preserve">Отчет об исполнении бюджета </w:t>
      </w:r>
      <w:proofErr w:type="spellStart"/>
      <w:r w:rsidRPr="00FE75D0">
        <w:rPr>
          <w:b/>
          <w:color w:val="000000"/>
          <w:sz w:val="28"/>
          <w:szCs w:val="28"/>
        </w:rPr>
        <w:t>Лысогорского</w:t>
      </w:r>
      <w:proofErr w:type="spellEnd"/>
      <w:r w:rsidRPr="00FE75D0">
        <w:rPr>
          <w:b/>
          <w:color w:val="000000"/>
          <w:sz w:val="28"/>
          <w:szCs w:val="28"/>
        </w:rPr>
        <w:t xml:space="preserve"> сельского поселения Куйбышевского района за 1 полугодие 2023 года</w:t>
      </w:r>
    </w:p>
    <w:p w14:paraId="56FAF540" w14:textId="77777777" w:rsidR="00FE75D0" w:rsidRPr="00FE75D0" w:rsidRDefault="00FE75D0" w:rsidP="00FE75D0">
      <w:pPr>
        <w:rPr>
          <w:color w:val="000000"/>
          <w:sz w:val="28"/>
          <w:szCs w:val="28"/>
        </w:rPr>
      </w:pPr>
    </w:p>
    <w:p w14:paraId="749F8FAF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 xml:space="preserve">Исполнение бюджета </w:t>
      </w:r>
      <w:proofErr w:type="spellStart"/>
      <w:r w:rsidRPr="00FE75D0">
        <w:rPr>
          <w:color w:val="000000"/>
          <w:sz w:val="28"/>
          <w:szCs w:val="28"/>
        </w:rPr>
        <w:t>Лысогорского</w:t>
      </w:r>
      <w:proofErr w:type="spellEnd"/>
      <w:r w:rsidRPr="00FE75D0">
        <w:rPr>
          <w:color w:val="000000"/>
          <w:sz w:val="28"/>
          <w:szCs w:val="28"/>
        </w:rPr>
        <w:t xml:space="preserve"> сельского поселения Куйбышевского района (далее бюджета поселения) за 1 полугодие 2023 года составило по доходам в сумме 7915,0 тыс. рублей, или 44,9 процента к плану года и по расходам в сумме 7937,9  тыс. рублей или 43,9 процента к плану года.</w:t>
      </w:r>
    </w:p>
    <w:p w14:paraId="28581AF2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Показатели бюджета поселения за 1 полугодие 2023 года прилагаются.</w:t>
      </w:r>
    </w:p>
    <w:p w14:paraId="570E7ED1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Бюджет поселения исполнен с дефицитом в сумме 22,1 тыс. рублей.</w:t>
      </w:r>
    </w:p>
    <w:p w14:paraId="62240E03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Налоговые и неналоговые доходы бюджета поселения исполнены в сумме 1383,7 тыс. рублей, или 21,3 процента к годовым плановым назначениям. Наибольший удельный вес (60,9 процента) в структуре исполнения собственных доходов занимает единый сельскохозяйственный налог – 842,5 тыс. рублей (76,7 % к плану года). На втором месте (19,0 процента)– налог на доходы физических лиц 262,7 тыс. рублей(26,1 % к плану года). На третьем месте (10,8 процента)- доходы от использования имущества  149,3 тыс. рублей (73,5 % к плану года).</w:t>
      </w:r>
    </w:p>
    <w:p w14:paraId="1C3A6D1F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поступили в сумме 6531,3 тыс. рублей, или 58,7 процента к плану года. Наибольший удельный вес (97,6) в структуре исполнения безвозмездных поступлений занимает дотация на выравнивание бюджетной обеспеченности бюджету поселения – 6376,4 тыс. рублей;</w:t>
      </w:r>
    </w:p>
    <w:p w14:paraId="0879048C" w14:textId="77777777" w:rsidR="00FE75D0" w:rsidRPr="00FE75D0" w:rsidRDefault="00FE75D0" w:rsidP="00FE75D0">
      <w:pPr>
        <w:tabs>
          <w:tab w:val="center" w:pos="4153"/>
          <w:tab w:val="right" w:pos="8306"/>
        </w:tabs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 xml:space="preserve">Бюджетная политика в сфере расходов бюджета поселения была направлена на решение социальных и экономических задач поселения. Основными направлениями расходов бюджета поселения являются обеспечение населения бюджетными услугами отраслей социальной сферы. Расходы на культуру, социальную политику, спорт составили в сумме 3741,0 тыс. рублей или 47,1 % от общей суммы расходов. </w:t>
      </w:r>
    </w:p>
    <w:p w14:paraId="25B030E0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lastRenderedPageBreak/>
        <w:t>Обеспечение деятельности учреждения культуры –3627,5 тыс. рублей;</w:t>
      </w:r>
    </w:p>
    <w:p w14:paraId="734FB5D2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Жилищно-коммунальное  хозяйство – 770,2 тыс. рублей (9,7 процентов от общей суммы расходов).</w:t>
      </w:r>
    </w:p>
    <w:p w14:paraId="53FF3F2F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7578,43 тыс. рублей, что составляет 44,8 процента к годовым плановым назначениям или 95,5 процента от всех расходов бюджета поселения.</w:t>
      </w:r>
    </w:p>
    <w:p w14:paraId="0227DEB2" w14:textId="77777777" w:rsidR="00FE75D0" w:rsidRPr="00FE75D0" w:rsidRDefault="00FE75D0" w:rsidP="00FE75D0">
      <w:pPr>
        <w:ind w:firstLine="851"/>
        <w:jc w:val="both"/>
        <w:rPr>
          <w:color w:val="000000"/>
          <w:sz w:val="28"/>
          <w:szCs w:val="28"/>
        </w:rPr>
      </w:pPr>
      <w:r w:rsidRPr="00FE75D0">
        <w:rPr>
          <w:color w:val="000000"/>
          <w:sz w:val="28"/>
          <w:szCs w:val="28"/>
        </w:rPr>
        <w:t xml:space="preserve">В бюджете поселения по состоянию на 01 июля 2023 года отсутствует просроченная кредиторская задолженность. </w:t>
      </w:r>
    </w:p>
    <w:p w14:paraId="4E97065D" w14:textId="77777777" w:rsidR="00FE75D0" w:rsidRPr="00FE75D0" w:rsidRDefault="00FE75D0" w:rsidP="00FE75D0">
      <w:pPr>
        <w:rPr>
          <w:color w:val="000000"/>
          <w:sz w:val="28"/>
          <w:szCs w:val="28"/>
        </w:rPr>
      </w:pPr>
    </w:p>
    <w:p w14:paraId="12DC045E" w14:textId="77777777" w:rsidR="00FE75D0" w:rsidRPr="00FE75D0" w:rsidRDefault="00FE75D0" w:rsidP="00FE75D0">
      <w:pPr>
        <w:jc w:val="center"/>
        <w:rPr>
          <w:b/>
          <w:color w:val="000000"/>
          <w:sz w:val="28"/>
          <w:szCs w:val="28"/>
        </w:rPr>
      </w:pPr>
      <w:bookmarkStart w:id="2" w:name="_GoBack"/>
      <w:r w:rsidRPr="00FE75D0">
        <w:rPr>
          <w:b/>
          <w:color w:val="000000"/>
          <w:sz w:val="28"/>
          <w:szCs w:val="28"/>
        </w:rPr>
        <w:t xml:space="preserve">Информация об исполнении  бюджета </w:t>
      </w:r>
      <w:proofErr w:type="spellStart"/>
      <w:r w:rsidRPr="00FE75D0">
        <w:rPr>
          <w:b/>
          <w:color w:val="000000"/>
          <w:sz w:val="28"/>
          <w:szCs w:val="28"/>
        </w:rPr>
        <w:t>Лысогорского</w:t>
      </w:r>
      <w:proofErr w:type="spellEnd"/>
      <w:r w:rsidRPr="00FE75D0">
        <w:rPr>
          <w:b/>
          <w:color w:val="000000"/>
          <w:sz w:val="28"/>
          <w:szCs w:val="28"/>
        </w:rPr>
        <w:t xml:space="preserve"> сельского поселения Куйбышевского района за 1 полугодие 2023 года</w:t>
      </w:r>
    </w:p>
    <w:bookmarkEnd w:id="2"/>
    <w:p w14:paraId="1DA047D1" w14:textId="77777777" w:rsidR="00FE75D0" w:rsidRPr="00FE75D0" w:rsidRDefault="00FE75D0" w:rsidP="00FE75D0">
      <w:pPr>
        <w:rPr>
          <w:color w:val="000000"/>
          <w:sz w:val="27"/>
          <w:szCs w:val="27"/>
        </w:rPr>
      </w:pPr>
    </w:p>
    <w:p w14:paraId="28EFE336" w14:textId="77777777" w:rsidR="00FE75D0" w:rsidRPr="00FE75D0" w:rsidRDefault="00FE75D0" w:rsidP="00FE75D0">
      <w:pPr>
        <w:jc w:val="right"/>
        <w:rPr>
          <w:color w:val="000000"/>
          <w:sz w:val="27"/>
          <w:szCs w:val="27"/>
        </w:rPr>
      </w:pPr>
      <w:r w:rsidRPr="00FE75D0">
        <w:rPr>
          <w:color w:val="000000"/>
          <w:sz w:val="27"/>
          <w:szCs w:val="27"/>
        </w:rPr>
        <w:t>(тыс. рублей)</w:t>
      </w: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920"/>
        <w:gridCol w:w="1985"/>
        <w:gridCol w:w="1720"/>
      </w:tblGrid>
      <w:tr w:rsidR="00FE75D0" w:rsidRPr="00FE75D0" w14:paraId="710A0D67" w14:textId="77777777" w:rsidTr="00D04D02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0A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Наименование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0B4E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Утвержденные бюджетные назначения на 2023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6881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 xml:space="preserve">Исполнение за 1 полугодие </w:t>
            </w:r>
            <w:r w:rsidRPr="00FE75D0">
              <w:rPr>
                <w:color w:val="000000"/>
                <w:sz w:val="27"/>
                <w:szCs w:val="27"/>
              </w:rPr>
              <w:t xml:space="preserve">2023 </w:t>
            </w:r>
            <w:r w:rsidRPr="00FE75D0">
              <w:rPr>
                <w:bCs/>
                <w:color w:val="000000"/>
                <w:sz w:val="27"/>
                <w:szCs w:val="27"/>
              </w:rPr>
              <w:t>года</w:t>
            </w:r>
          </w:p>
        </w:tc>
      </w:tr>
      <w:tr w:rsidR="00FE75D0" w:rsidRPr="00FE75D0" w14:paraId="42DE7659" w14:textId="77777777" w:rsidTr="00D04D02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21E1" w14:textId="77777777" w:rsidR="00FE75D0" w:rsidRPr="00FE75D0" w:rsidRDefault="00FE75D0" w:rsidP="00FE75D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E75D0">
              <w:rPr>
                <w:b/>
                <w:color w:val="000000"/>
                <w:sz w:val="27"/>
                <w:szCs w:val="27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7927" w14:textId="77777777" w:rsidR="00FE75D0" w:rsidRPr="00FE75D0" w:rsidRDefault="00FE75D0" w:rsidP="00FE75D0">
            <w:pPr>
              <w:jc w:val="both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7A6E" w14:textId="77777777" w:rsidR="00FE75D0" w:rsidRPr="00FE75D0" w:rsidRDefault="00FE75D0" w:rsidP="00FE75D0">
            <w:pPr>
              <w:jc w:val="right"/>
              <w:rPr>
                <w:bCs/>
                <w:color w:val="000000"/>
                <w:sz w:val="27"/>
                <w:szCs w:val="27"/>
              </w:rPr>
            </w:pPr>
          </w:p>
        </w:tc>
      </w:tr>
      <w:tr w:rsidR="00FE75D0" w:rsidRPr="00FE75D0" w14:paraId="0D8484F6" w14:textId="77777777" w:rsidTr="00D04D02">
        <w:trPr>
          <w:gridBefore w:val="1"/>
          <w:wBefore w:w="34" w:type="dxa"/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A8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BD0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6492,7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5D14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1383,7</w:t>
            </w:r>
          </w:p>
        </w:tc>
      </w:tr>
      <w:tr w:rsidR="00FE75D0" w:rsidRPr="00FE75D0" w14:paraId="4D4E4133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9C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DB9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9F41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262,7</w:t>
            </w:r>
          </w:p>
        </w:tc>
      </w:tr>
      <w:tr w:rsidR="00FE75D0" w:rsidRPr="00FE75D0" w14:paraId="7275501F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316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D0CC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0B89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262,7</w:t>
            </w:r>
          </w:p>
        </w:tc>
      </w:tr>
      <w:tr w:rsidR="00FE75D0" w:rsidRPr="00FE75D0" w14:paraId="77DAB0A8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ECC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Налоги на совокупный доход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939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D1C7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842,5</w:t>
            </w:r>
          </w:p>
        </w:tc>
      </w:tr>
      <w:tr w:rsidR="00FE75D0" w:rsidRPr="00FE75D0" w14:paraId="73F02B52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166B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43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28EF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842,5</w:t>
            </w:r>
          </w:p>
        </w:tc>
      </w:tr>
      <w:tr w:rsidR="00FE75D0" w:rsidRPr="00FE75D0" w14:paraId="75B9C641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D07D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343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4112,5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C00E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-9,3</w:t>
            </w:r>
          </w:p>
        </w:tc>
      </w:tr>
      <w:tr w:rsidR="00FE75D0" w:rsidRPr="00FE75D0" w14:paraId="1FBB645A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9E7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99B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330,9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006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-3,8</w:t>
            </w:r>
          </w:p>
        </w:tc>
      </w:tr>
      <w:tr w:rsidR="00FE75D0" w:rsidRPr="00FE75D0" w14:paraId="2A614B0B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A5BC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23B8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3781,6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1E97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-5,5</w:t>
            </w:r>
          </w:p>
        </w:tc>
      </w:tr>
      <w:tr w:rsidR="00FE75D0" w:rsidRPr="00FE75D0" w14:paraId="0B68BC62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A3B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583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453,0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A47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19,6</w:t>
            </w:r>
          </w:p>
        </w:tc>
      </w:tr>
      <w:tr w:rsidR="00FE75D0" w:rsidRPr="00FE75D0" w14:paraId="69E158CB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A9D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2CF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3328,6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D33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-25,0</w:t>
            </w:r>
          </w:p>
        </w:tc>
      </w:tr>
      <w:tr w:rsidR="00FE75D0" w:rsidRPr="00FE75D0" w14:paraId="2C900DD6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665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2ED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9,7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AA2A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4,0</w:t>
            </w:r>
          </w:p>
        </w:tc>
      </w:tr>
      <w:tr w:rsidR="00FE75D0" w:rsidRPr="00FE75D0" w14:paraId="123DFAE2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8E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4DF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233,2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3FEB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149,3</w:t>
            </w:r>
          </w:p>
        </w:tc>
      </w:tr>
      <w:tr w:rsidR="00FE75D0" w:rsidRPr="00FE75D0" w14:paraId="71DB0870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1C7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F98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233,2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12DB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149,3</w:t>
            </w:r>
          </w:p>
        </w:tc>
      </w:tr>
      <w:tr w:rsidR="00FE75D0" w:rsidRPr="00FE75D0" w14:paraId="0A1DDF4E" w14:textId="77777777" w:rsidTr="00D04D02">
        <w:trPr>
          <w:gridBefore w:val="1"/>
          <w:wBefore w:w="34" w:type="dxa"/>
          <w:trHeight w:val="133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A952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9B6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136,5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BCB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92,0</w:t>
            </w:r>
          </w:p>
        </w:tc>
      </w:tr>
      <w:tr w:rsidR="00FE75D0" w:rsidRPr="00FE75D0" w14:paraId="13E16D76" w14:textId="77777777" w:rsidTr="00D04D02">
        <w:trPr>
          <w:gridBefore w:val="1"/>
          <w:wBefore w:w="34" w:type="dxa"/>
          <w:trHeight w:val="9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66BD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2B5C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96,7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6C4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57,3</w:t>
            </w:r>
          </w:p>
        </w:tc>
      </w:tr>
      <w:tr w:rsidR="00FE75D0" w:rsidRPr="00FE75D0" w14:paraId="1E9F1F8C" w14:textId="77777777" w:rsidTr="00D04D02">
        <w:trPr>
          <w:gridBefore w:val="1"/>
          <w:wBefore w:w="34" w:type="dxa"/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1724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A0A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5267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105,3</w:t>
            </w:r>
          </w:p>
        </w:tc>
      </w:tr>
      <w:tr w:rsidR="00FE75D0" w:rsidRPr="00FE75D0" w14:paraId="193C8E19" w14:textId="77777777" w:rsidTr="00D04D02">
        <w:trPr>
          <w:gridBefore w:val="1"/>
          <w:wBefore w:w="34" w:type="dxa"/>
          <w:trHeight w:val="4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077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3BC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8D2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105,3</w:t>
            </w:r>
          </w:p>
        </w:tc>
      </w:tr>
      <w:tr w:rsidR="00FE75D0" w:rsidRPr="00FE75D0" w14:paraId="33CAC7C7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1DC3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A305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E736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0,8</w:t>
            </w:r>
          </w:p>
        </w:tc>
      </w:tr>
      <w:tr w:rsidR="00FE75D0" w:rsidRPr="00FE75D0" w14:paraId="235D2B60" w14:textId="77777777" w:rsidTr="00D04D02">
        <w:trPr>
          <w:gridBefore w:val="1"/>
          <w:wBefore w:w="34" w:type="dxa"/>
          <w:trHeight w:val="9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E9E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DBE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79E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0,8</w:t>
            </w:r>
          </w:p>
        </w:tc>
      </w:tr>
      <w:tr w:rsidR="00FE75D0" w:rsidRPr="00FE75D0" w14:paraId="3973B202" w14:textId="77777777" w:rsidTr="00D04D02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738" w14:textId="77777777" w:rsidR="00FE75D0" w:rsidRPr="00FE75D0" w:rsidRDefault="00FE75D0" w:rsidP="00FE75D0">
            <w:pPr>
              <w:rPr>
                <w:b/>
                <w:bCs/>
                <w:color w:val="000000"/>
              </w:rPr>
            </w:pPr>
            <w:r w:rsidRPr="00FE75D0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54E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591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32,6</w:t>
            </w:r>
          </w:p>
        </w:tc>
      </w:tr>
      <w:tr w:rsidR="00FE75D0" w:rsidRPr="00FE75D0" w14:paraId="5A9C2508" w14:textId="77777777" w:rsidTr="00D04D02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D5F6" w14:textId="77777777" w:rsidR="00FE75D0" w:rsidRPr="00FE75D0" w:rsidRDefault="00FE75D0" w:rsidP="00FE75D0">
            <w:pPr>
              <w:rPr>
                <w:color w:val="000000"/>
              </w:rPr>
            </w:pPr>
            <w:r w:rsidRPr="00FE75D0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130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23D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32,6</w:t>
            </w:r>
          </w:p>
        </w:tc>
      </w:tr>
      <w:tr w:rsidR="00FE75D0" w:rsidRPr="00FE75D0" w14:paraId="60C6AAC3" w14:textId="77777777" w:rsidTr="00D04D02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7EA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5883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11135,8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4187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6531,3</w:t>
            </w:r>
          </w:p>
        </w:tc>
      </w:tr>
      <w:tr w:rsidR="00FE75D0" w:rsidRPr="00FE75D0" w14:paraId="7BAD8A26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E90F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C5B5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10283,2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81C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6170,0</w:t>
            </w:r>
          </w:p>
        </w:tc>
      </w:tr>
      <w:tr w:rsidR="00FE75D0" w:rsidRPr="00FE75D0" w14:paraId="0A7676A8" w14:textId="77777777" w:rsidTr="00D04D02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71E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B8B7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412,6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371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206,4</w:t>
            </w:r>
          </w:p>
        </w:tc>
      </w:tr>
      <w:tr w:rsidR="00FE75D0" w:rsidRPr="00FE75D0" w14:paraId="658AA0D2" w14:textId="77777777" w:rsidTr="00D04D02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CF1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9651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294,2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84D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114,1</w:t>
            </w:r>
          </w:p>
        </w:tc>
      </w:tr>
      <w:tr w:rsidR="00FE75D0" w:rsidRPr="00FE75D0" w14:paraId="7A5276FB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7B46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DDE3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FC73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0,2</w:t>
            </w:r>
          </w:p>
        </w:tc>
      </w:tr>
      <w:tr w:rsidR="00FE75D0" w:rsidRPr="00FE75D0" w14:paraId="2B5F3208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7CA6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D893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66B4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113,9</w:t>
            </w:r>
          </w:p>
        </w:tc>
      </w:tr>
      <w:tr w:rsidR="00FE75D0" w:rsidRPr="00FE75D0" w14:paraId="5241F7BA" w14:textId="77777777" w:rsidTr="00D04D02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433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Прочие межбюджетные </w:t>
            </w:r>
            <w:proofErr w:type="spellStart"/>
            <w:r w:rsidRPr="00FE75D0">
              <w:rPr>
                <w:color w:val="000000"/>
                <w:sz w:val="27"/>
                <w:szCs w:val="27"/>
              </w:rPr>
              <w:t>трасферты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EAA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145,8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DC5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40,9</w:t>
            </w:r>
          </w:p>
        </w:tc>
      </w:tr>
      <w:tr w:rsidR="00FE75D0" w:rsidRPr="00FE75D0" w14:paraId="76C0796D" w14:textId="77777777" w:rsidTr="00D04D02">
        <w:trPr>
          <w:gridBefore w:val="1"/>
          <w:wBefore w:w="34" w:type="dxa"/>
          <w:trHeight w:val="4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6E6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Итого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BC2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17628,5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611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7915,0</w:t>
            </w:r>
          </w:p>
        </w:tc>
      </w:tr>
      <w:tr w:rsidR="00FE75D0" w:rsidRPr="00FE75D0" w14:paraId="67438136" w14:textId="77777777" w:rsidTr="00D04D02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49E6" w14:textId="77777777" w:rsidR="00FE75D0" w:rsidRPr="00FE75D0" w:rsidRDefault="00FE75D0" w:rsidP="00FE75D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E75D0">
              <w:rPr>
                <w:b/>
                <w:color w:val="000000"/>
                <w:sz w:val="27"/>
                <w:szCs w:val="27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EDC5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8A0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E75D0" w:rsidRPr="00FE75D0" w14:paraId="0610E70B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D294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91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8071,2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C7B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3257,3</w:t>
            </w:r>
          </w:p>
        </w:tc>
      </w:tr>
      <w:tr w:rsidR="00FE75D0" w:rsidRPr="00FE75D0" w14:paraId="60555EC6" w14:textId="77777777" w:rsidTr="00D04D02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3483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632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139,5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A2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36,3</w:t>
            </w:r>
          </w:p>
        </w:tc>
      </w:tr>
      <w:tr w:rsidR="00FE75D0" w:rsidRPr="00FE75D0" w14:paraId="0BB841B7" w14:textId="77777777" w:rsidTr="00D04D0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B2E3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89F5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7525,1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272A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3122,6</w:t>
            </w:r>
          </w:p>
        </w:tc>
      </w:tr>
      <w:tr w:rsidR="00FE75D0" w:rsidRPr="00FE75D0" w14:paraId="49063B43" w14:textId="77777777" w:rsidTr="00D04D0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B996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7A7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193,8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2D28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</w:t>
            </w:r>
          </w:p>
        </w:tc>
      </w:tr>
      <w:tr w:rsidR="00FE75D0" w:rsidRPr="00FE75D0" w14:paraId="6A8EE2F6" w14:textId="77777777" w:rsidTr="00D04D0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4A1E" w14:textId="77777777" w:rsidR="00FE75D0" w:rsidRPr="00FE75D0" w:rsidRDefault="00FE75D0" w:rsidP="00FE75D0">
            <w:pPr>
              <w:rPr>
                <w:bCs/>
                <w:color w:val="000000"/>
                <w:sz w:val="28"/>
                <w:szCs w:val="28"/>
              </w:rPr>
            </w:pPr>
            <w:r w:rsidRPr="00FE75D0">
              <w:rPr>
                <w:bCs/>
                <w:color w:val="000000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0D08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75D0">
              <w:rPr>
                <w:bCs/>
                <w:color w:val="000000"/>
                <w:sz w:val="28"/>
                <w:szCs w:val="28"/>
              </w:rPr>
              <w:t>352,3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C538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75D0">
              <w:rPr>
                <w:bCs/>
                <w:color w:val="000000"/>
                <w:sz w:val="28"/>
                <w:szCs w:val="28"/>
              </w:rPr>
              <w:t>134,7</w:t>
            </w:r>
          </w:p>
        </w:tc>
      </w:tr>
      <w:tr w:rsidR="00FE75D0" w:rsidRPr="00FE75D0" w14:paraId="52D1C6B0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EDAF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FEC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1EF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113,9</w:t>
            </w:r>
          </w:p>
        </w:tc>
      </w:tr>
      <w:tr w:rsidR="00FE75D0" w:rsidRPr="00FE75D0" w14:paraId="13DE6089" w14:textId="77777777" w:rsidTr="00D04D0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1E2F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DF8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C11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113,9</w:t>
            </w:r>
          </w:p>
        </w:tc>
      </w:tr>
      <w:tr w:rsidR="00FE75D0" w:rsidRPr="00FE75D0" w14:paraId="54A36392" w14:textId="77777777" w:rsidTr="00D04D02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9EE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7836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86E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4,0</w:t>
            </w:r>
          </w:p>
        </w:tc>
      </w:tr>
      <w:tr w:rsidR="00FE75D0" w:rsidRPr="00FE75D0" w14:paraId="034D3F82" w14:textId="77777777" w:rsidTr="00D04D02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A7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ABF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FFAC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4,0</w:t>
            </w:r>
          </w:p>
        </w:tc>
      </w:tr>
      <w:tr w:rsidR="00FE75D0" w:rsidRPr="00FE75D0" w14:paraId="75C63AEF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FF6B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НАЦИОНАЛЬНАЯ 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979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80E1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E75D0" w:rsidRPr="00FE75D0" w14:paraId="10FE524F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E52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Другие вопросы в области национальной экономики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D1A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6D2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E75D0" w:rsidRPr="00FE75D0" w14:paraId="75589FFA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56F3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6F3C" w14:textId="77777777" w:rsidR="00FE75D0" w:rsidRPr="00FE75D0" w:rsidRDefault="00FE75D0" w:rsidP="00FE75D0">
            <w:pPr>
              <w:tabs>
                <w:tab w:val="left" w:pos="420"/>
                <w:tab w:val="center" w:pos="884"/>
              </w:tabs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1966,7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2B2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770,2</w:t>
            </w:r>
          </w:p>
        </w:tc>
      </w:tr>
      <w:tr w:rsidR="00FE75D0" w:rsidRPr="00FE75D0" w14:paraId="117CF641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4316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9A3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338,2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965C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210,5</w:t>
            </w:r>
          </w:p>
        </w:tc>
      </w:tr>
      <w:tr w:rsidR="00FE75D0" w:rsidRPr="00FE75D0" w14:paraId="751B9C98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40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B43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1628,5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6587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559,7</w:t>
            </w:r>
          </w:p>
        </w:tc>
      </w:tr>
      <w:tr w:rsidR="00FE75D0" w:rsidRPr="00FE75D0" w14:paraId="6FF5A7ED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808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DBA3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E92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8,7</w:t>
            </w:r>
          </w:p>
        </w:tc>
      </w:tr>
      <w:tr w:rsidR="00FE75D0" w:rsidRPr="00FE75D0" w14:paraId="21FB8FA1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2DB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118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95E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8,7</w:t>
            </w:r>
          </w:p>
        </w:tc>
      </w:tr>
      <w:tr w:rsidR="00FE75D0" w:rsidRPr="00FE75D0" w14:paraId="148522A6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DD38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7CF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F955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6,5</w:t>
            </w:r>
          </w:p>
        </w:tc>
      </w:tr>
      <w:tr w:rsidR="00FE75D0" w:rsidRPr="00FE75D0" w14:paraId="67EB56D4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FBF1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2AE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143D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6,5</w:t>
            </w:r>
          </w:p>
        </w:tc>
      </w:tr>
      <w:tr w:rsidR="00FE75D0" w:rsidRPr="00FE75D0" w14:paraId="119D1148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7B8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5C7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7242,1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9DF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3627,5</w:t>
            </w:r>
          </w:p>
        </w:tc>
      </w:tr>
      <w:tr w:rsidR="00FE75D0" w:rsidRPr="00FE75D0" w14:paraId="2F90D239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B6FF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52F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7242,1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6006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3627,5</w:t>
            </w:r>
          </w:p>
        </w:tc>
      </w:tr>
      <w:tr w:rsidR="00FE75D0" w:rsidRPr="00FE75D0" w14:paraId="7D28EF35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9AEA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E46B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9570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113,5</w:t>
            </w:r>
          </w:p>
        </w:tc>
      </w:tr>
      <w:tr w:rsidR="00FE75D0" w:rsidRPr="00FE75D0" w14:paraId="1ED0C356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878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2F1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DF1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113,5</w:t>
            </w:r>
          </w:p>
        </w:tc>
      </w:tr>
      <w:tr w:rsidR="00FE75D0" w:rsidRPr="00FE75D0" w14:paraId="6CA662A9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7A7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A789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BC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E75D0" w:rsidRPr="00FE75D0" w14:paraId="640E3451" w14:textId="77777777" w:rsidTr="00D04D02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EA5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684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958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E75D0" w:rsidRPr="00FE75D0" w14:paraId="14A5170A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EEFB" w14:textId="77777777" w:rsidR="00FE75D0" w:rsidRPr="00FE75D0" w:rsidRDefault="00FE75D0" w:rsidP="00FE75D0">
            <w:pPr>
              <w:rPr>
                <w:color w:val="000000"/>
                <w:sz w:val="27"/>
                <w:szCs w:val="27"/>
              </w:rPr>
            </w:pPr>
            <w:r w:rsidRPr="00FE75D0">
              <w:rPr>
                <w:bCs/>
                <w:iCs/>
                <w:color w:val="000000"/>
                <w:sz w:val="27"/>
                <w:szCs w:val="27"/>
              </w:rPr>
              <w:t xml:space="preserve">Итого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C7B6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18078,5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5142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7937,9</w:t>
            </w:r>
          </w:p>
        </w:tc>
      </w:tr>
      <w:tr w:rsidR="00FE75D0" w:rsidRPr="00FE75D0" w14:paraId="68AC6F29" w14:textId="77777777" w:rsidTr="00D04D0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9EBF" w14:textId="77777777" w:rsidR="00FE75D0" w:rsidRPr="00FE75D0" w:rsidRDefault="00FE75D0" w:rsidP="00FE75D0">
            <w:pPr>
              <w:rPr>
                <w:bCs/>
                <w:iCs/>
                <w:color w:val="000000"/>
                <w:sz w:val="27"/>
                <w:szCs w:val="27"/>
              </w:rPr>
            </w:pPr>
            <w:r w:rsidRPr="00FE75D0">
              <w:rPr>
                <w:bCs/>
                <w:iCs/>
                <w:color w:val="000000"/>
                <w:sz w:val="27"/>
                <w:szCs w:val="27"/>
              </w:rPr>
              <w:t>ДЕФИЦИТ</w:t>
            </w:r>
            <w:proofErr w:type="gramStart"/>
            <w:r w:rsidRPr="00FE75D0">
              <w:rPr>
                <w:bCs/>
                <w:iCs/>
                <w:color w:val="000000"/>
                <w:sz w:val="27"/>
                <w:szCs w:val="27"/>
              </w:rPr>
              <w:t xml:space="preserve"> (-), </w:t>
            </w:r>
            <w:proofErr w:type="gramEnd"/>
            <w:r w:rsidRPr="00FE75D0">
              <w:rPr>
                <w:bCs/>
                <w:iCs/>
                <w:color w:val="000000"/>
                <w:sz w:val="27"/>
                <w:szCs w:val="27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BD22" w14:textId="77777777" w:rsidR="00FE75D0" w:rsidRPr="00FE75D0" w:rsidRDefault="00FE75D0" w:rsidP="00FE75D0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FE75D0">
              <w:rPr>
                <w:bCs/>
                <w:color w:val="000000"/>
                <w:sz w:val="27"/>
                <w:szCs w:val="27"/>
              </w:rPr>
              <w:t>-450,0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A096" w14:textId="77777777" w:rsidR="00FE75D0" w:rsidRPr="00FE75D0" w:rsidRDefault="00FE75D0" w:rsidP="00FE75D0">
            <w:pPr>
              <w:jc w:val="center"/>
              <w:rPr>
                <w:color w:val="000000"/>
                <w:sz w:val="27"/>
                <w:szCs w:val="27"/>
              </w:rPr>
            </w:pPr>
            <w:r w:rsidRPr="00FE75D0">
              <w:rPr>
                <w:color w:val="000000"/>
                <w:sz w:val="27"/>
                <w:szCs w:val="27"/>
              </w:rPr>
              <w:t>-22,9</w:t>
            </w:r>
          </w:p>
        </w:tc>
      </w:tr>
    </w:tbl>
    <w:p w14:paraId="3A315B7A" w14:textId="77777777" w:rsidR="00FE75D0" w:rsidRPr="00FE75D0" w:rsidRDefault="00FE75D0" w:rsidP="00FE75D0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14:paraId="194532F9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EC135CE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539CDEB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59D7F0C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221C619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B96F77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8F625E3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6185765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EDDA709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BB36EA1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DA80B28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2C0A9E5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44257AF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02AB5D5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18E9461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5DF2B9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D97742E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650D104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56F6B27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E6EBC2A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93580FC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A20256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6407F5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361641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A490D56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8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9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0"/>
      <w:footerReference w:type="defaul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649F" w14:textId="77777777" w:rsidR="00355A46" w:rsidRDefault="00355A46" w:rsidP="005E4950">
      <w:r>
        <w:separator/>
      </w:r>
    </w:p>
  </w:endnote>
  <w:endnote w:type="continuationSeparator" w:id="0">
    <w:p w14:paraId="3726150A" w14:textId="77777777" w:rsidR="00355A46" w:rsidRDefault="00355A46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FE75D0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CE39" w14:textId="77777777" w:rsidR="00355A46" w:rsidRDefault="00355A46" w:rsidP="005E4950">
      <w:r>
        <w:separator/>
      </w:r>
    </w:p>
  </w:footnote>
  <w:footnote w:type="continuationSeparator" w:id="0">
    <w:p w14:paraId="29FFB95D" w14:textId="77777777" w:rsidR="00355A46" w:rsidRDefault="00355A46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D40D7"/>
    <w:multiLevelType w:val="multilevel"/>
    <w:tmpl w:val="82C89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8">
    <w:nsid w:val="11F87CE1"/>
    <w:multiLevelType w:val="multilevel"/>
    <w:tmpl w:val="2730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6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8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4">
    <w:nsid w:val="49A0536A"/>
    <w:multiLevelType w:val="multilevel"/>
    <w:tmpl w:val="F40AD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A6309F3"/>
    <w:multiLevelType w:val="hybridMultilevel"/>
    <w:tmpl w:val="E818969E"/>
    <w:lvl w:ilvl="0" w:tplc="746A7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0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927247"/>
    <w:multiLevelType w:val="multilevel"/>
    <w:tmpl w:val="A580C002"/>
    <w:lvl w:ilvl="0">
      <w:start w:val="1"/>
      <w:numFmt w:val="decimal"/>
      <w:lvlText w:val="%1."/>
      <w:lvlJc w:val="left"/>
      <w:pPr>
        <w:ind w:left="104" w:hanging="2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85"/>
      </w:pPr>
      <w:rPr>
        <w:rFonts w:hint="default"/>
        <w:lang w:val="ru-RU" w:eastAsia="en-US" w:bidi="ar-SA"/>
      </w:rPr>
    </w:lvl>
  </w:abstractNum>
  <w:abstractNum w:abstractNumId="38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9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44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44"/>
  </w:num>
  <w:num w:numId="6">
    <w:abstractNumId w:val="11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34"/>
  </w:num>
  <w:num w:numId="13">
    <w:abstractNumId w:val="16"/>
  </w:num>
  <w:num w:numId="14">
    <w:abstractNumId w:val="28"/>
  </w:num>
  <w:num w:numId="15">
    <w:abstractNumId w:val="30"/>
  </w:num>
  <w:num w:numId="16">
    <w:abstractNumId w:val="32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5"/>
  </w:num>
  <w:num w:numId="21">
    <w:abstractNumId w:val="21"/>
  </w:num>
  <w:num w:numId="22">
    <w:abstractNumId w:val="20"/>
  </w:num>
  <w:num w:numId="23">
    <w:abstractNumId w:val="38"/>
  </w:num>
  <w:num w:numId="24">
    <w:abstractNumId w:val="12"/>
  </w:num>
  <w:num w:numId="25">
    <w:abstractNumId w:val="33"/>
  </w:num>
  <w:num w:numId="26">
    <w:abstractNumId w:val="7"/>
  </w:num>
  <w:num w:numId="27">
    <w:abstractNumId w:val="29"/>
  </w:num>
  <w:num w:numId="28">
    <w:abstractNumId w:val="17"/>
  </w:num>
  <w:num w:numId="29">
    <w:abstractNumId w:val="27"/>
  </w:num>
  <w:num w:numId="30">
    <w:abstractNumId w:val="2"/>
  </w:num>
  <w:num w:numId="31">
    <w:abstractNumId w:val="1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6"/>
  </w:num>
  <w:num w:numId="36">
    <w:abstractNumId w:val="4"/>
  </w:num>
  <w:num w:numId="37">
    <w:abstractNumId w:val="35"/>
  </w:num>
  <w:num w:numId="38">
    <w:abstractNumId w:val="23"/>
  </w:num>
  <w:num w:numId="39">
    <w:abstractNumId w:val="10"/>
  </w:num>
  <w:num w:numId="40">
    <w:abstractNumId w:val="25"/>
  </w:num>
  <w:num w:numId="41">
    <w:abstractNumId w:val="24"/>
  </w:num>
  <w:num w:numId="42">
    <w:abstractNumId w:val="8"/>
  </w:num>
  <w:num w:numId="4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263F"/>
    <w:rsid w:val="002B6918"/>
    <w:rsid w:val="003050B6"/>
    <w:rsid w:val="00316241"/>
    <w:rsid w:val="0034253B"/>
    <w:rsid w:val="00355A46"/>
    <w:rsid w:val="00394C01"/>
    <w:rsid w:val="003F3C04"/>
    <w:rsid w:val="00425DE1"/>
    <w:rsid w:val="00476F21"/>
    <w:rsid w:val="00490EAF"/>
    <w:rsid w:val="004E0655"/>
    <w:rsid w:val="004E4275"/>
    <w:rsid w:val="004F4814"/>
    <w:rsid w:val="00530593"/>
    <w:rsid w:val="00544445"/>
    <w:rsid w:val="00585671"/>
    <w:rsid w:val="005A2922"/>
    <w:rsid w:val="005B3AB5"/>
    <w:rsid w:val="005E4950"/>
    <w:rsid w:val="00645F08"/>
    <w:rsid w:val="006523C2"/>
    <w:rsid w:val="00655852"/>
    <w:rsid w:val="006610AE"/>
    <w:rsid w:val="006C7C04"/>
    <w:rsid w:val="006D401B"/>
    <w:rsid w:val="007676E5"/>
    <w:rsid w:val="0078009E"/>
    <w:rsid w:val="00794445"/>
    <w:rsid w:val="007B2804"/>
    <w:rsid w:val="00806BE4"/>
    <w:rsid w:val="00880DEA"/>
    <w:rsid w:val="00883443"/>
    <w:rsid w:val="00891BFF"/>
    <w:rsid w:val="008D27A4"/>
    <w:rsid w:val="0091163A"/>
    <w:rsid w:val="00925A76"/>
    <w:rsid w:val="00945677"/>
    <w:rsid w:val="009E2FDB"/>
    <w:rsid w:val="009E4139"/>
    <w:rsid w:val="00A16393"/>
    <w:rsid w:val="00A17B09"/>
    <w:rsid w:val="00A3656F"/>
    <w:rsid w:val="00A50A42"/>
    <w:rsid w:val="00B230C5"/>
    <w:rsid w:val="00B27DE7"/>
    <w:rsid w:val="00B7664D"/>
    <w:rsid w:val="00B81A53"/>
    <w:rsid w:val="00B97EB1"/>
    <w:rsid w:val="00BF5782"/>
    <w:rsid w:val="00C32640"/>
    <w:rsid w:val="00C454AC"/>
    <w:rsid w:val="00C80B63"/>
    <w:rsid w:val="00CC3564"/>
    <w:rsid w:val="00D83868"/>
    <w:rsid w:val="00DA3EC4"/>
    <w:rsid w:val="00DC337C"/>
    <w:rsid w:val="00DE18CB"/>
    <w:rsid w:val="00E35655"/>
    <w:rsid w:val="00E54FA5"/>
    <w:rsid w:val="00EE46D3"/>
    <w:rsid w:val="00F208C9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0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0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-adm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19205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54</cp:revision>
  <dcterms:created xsi:type="dcterms:W3CDTF">2021-03-15T12:51:00Z</dcterms:created>
  <dcterms:modified xsi:type="dcterms:W3CDTF">2023-07-10T08:26:00Z</dcterms:modified>
</cp:coreProperties>
</file>